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E8AB" w14:textId="77777777" w:rsidR="00E911D3" w:rsidRPr="00A07645" w:rsidRDefault="00E911D3" w:rsidP="00867FC0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7645">
        <w:rPr>
          <w:rFonts w:asciiTheme="minorHAnsi" w:hAnsiTheme="minorHAnsi" w:cstheme="minorHAnsi"/>
          <w:b/>
          <w:sz w:val="28"/>
          <w:szCs w:val="28"/>
        </w:rPr>
        <w:t>NIHR Imperial Biomedical Research Centre (BRC)</w:t>
      </w:r>
    </w:p>
    <w:p w14:paraId="7F178191" w14:textId="6C0FDD16" w:rsidR="00972E0E" w:rsidRPr="00A07645" w:rsidRDefault="00E911D3" w:rsidP="00867FC0">
      <w:pPr>
        <w:spacing w:after="120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A07645">
        <w:rPr>
          <w:rFonts w:asciiTheme="minorHAnsi" w:hAnsiTheme="minorHAnsi" w:cstheme="minorHAnsi"/>
          <w:b/>
          <w:color w:val="0070C0"/>
          <w:sz w:val="28"/>
          <w:szCs w:val="28"/>
        </w:rPr>
        <w:t>APPLICATION FORM</w:t>
      </w:r>
      <w:r w:rsidR="002048D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>–</w:t>
      </w:r>
      <w:r w:rsidR="00B26112">
        <w:t xml:space="preserve"> </w:t>
      </w:r>
      <w:r w:rsidR="00246C0F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INFECTION and AMR 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>PILOT PROJECTS 202</w:t>
      </w:r>
      <w:r w:rsidR="007A2D19">
        <w:rPr>
          <w:rFonts w:asciiTheme="minorHAnsi" w:hAnsiTheme="minorHAnsi" w:cstheme="minorHAnsi"/>
          <w:b/>
          <w:color w:val="0070C0"/>
          <w:sz w:val="28"/>
          <w:szCs w:val="28"/>
        </w:rPr>
        <w:t>4</w:t>
      </w:r>
    </w:p>
    <w:p w14:paraId="0A94DF79" w14:textId="67A432C8" w:rsidR="00E911D3" w:rsidRDefault="00E911D3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do not supply any other </w:t>
      </w:r>
      <w:r w:rsidRPr="00F962AF">
        <w:rPr>
          <w:rFonts w:asciiTheme="minorHAnsi" w:hAnsiTheme="minorHAnsi" w:cstheme="minorHAnsi"/>
          <w:sz w:val="22"/>
          <w:szCs w:val="22"/>
        </w:rPr>
        <w:t>supporting information as it may not be considered. Please adhere strictly to the word limits provided in each section of this form.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4BEAED" w14:textId="77777777" w:rsidR="00DA2255" w:rsidRPr="00170B71" w:rsidRDefault="00DA2255" w:rsidP="00867FC0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06530A" w14:textId="30AB6D8D" w:rsidR="00C102D1" w:rsidRPr="005F6E61" w:rsidRDefault="5455F114" w:rsidP="329775E7">
      <w:pPr>
        <w:contextualSpacing/>
        <w:jc w:val="center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003C5DDA">
        <w:rPr>
          <w:rFonts w:asciiTheme="minorHAnsi" w:hAnsiTheme="minorHAnsi" w:cstheme="minorBidi"/>
          <w:b/>
          <w:bCs/>
          <w:color w:val="7030A0"/>
          <w:sz w:val="22"/>
          <w:szCs w:val="22"/>
        </w:rPr>
        <w:t>Deadline</w:t>
      </w:r>
      <w:r w:rsidR="60D52B9A" w:rsidRPr="003C5DDA">
        <w:rPr>
          <w:rFonts w:asciiTheme="minorHAnsi" w:hAnsiTheme="minorHAnsi" w:cstheme="minorBidi"/>
          <w:b/>
          <w:bCs/>
          <w:color w:val="7030A0"/>
          <w:sz w:val="22"/>
          <w:szCs w:val="22"/>
        </w:rPr>
        <w:t xml:space="preserve"> for submission to </w:t>
      </w:r>
      <w:r w:rsidR="00246C0F" w:rsidRPr="003C5DDA">
        <w:rPr>
          <w:rFonts w:asciiTheme="minorHAnsi" w:hAnsiTheme="minorHAnsi" w:cstheme="minorBidi"/>
          <w:b/>
          <w:bCs/>
          <w:color w:val="7030A0"/>
          <w:sz w:val="22"/>
          <w:szCs w:val="22"/>
        </w:rPr>
        <w:t xml:space="preserve">Infection and AMR </w:t>
      </w:r>
      <w:r w:rsidR="62EF20E3" w:rsidRPr="003C5DDA">
        <w:rPr>
          <w:rFonts w:asciiTheme="minorHAnsi" w:hAnsiTheme="minorHAnsi" w:cstheme="minorBidi"/>
          <w:b/>
          <w:bCs/>
          <w:color w:val="7030A0"/>
          <w:sz w:val="22"/>
          <w:szCs w:val="22"/>
        </w:rPr>
        <w:t>Theme Committee</w:t>
      </w:r>
      <w:r w:rsidR="0F7E453B" w:rsidRPr="003C5DDA">
        <w:rPr>
          <w:rFonts w:asciiTheme="minorHAnsi" w:hAnsiTheme="minorHAnsi" w:cstheme="minorBidi"/>
          <w:b/>
          <w:bCs/>
          <w:color w:val="7030A0"/>
          <w:sz w:val="22"/>
          <w:szCs w:val="22"/>
        </w:rPr>
        <w:t xml:space="preserve"> </w:t>
      </w:r>
      <w:r w:rsidR="00965ED4" w:rsidRPr="003C5DDA">
        <w:rPr>
          <w:rFonts w:asciiTheme="minorHAnsi" w:hAnsiTheme="minorHAnsi" w:cstheme="minorBidi"/>
          <w:b/>
          <w:bCs/>
          <w:color w:val="7030A0"/>
          <w:sz w:val="22"/>
          <w:szCs w:val="22"/>
        </w:rPr>
        <w:t>–</w:t>
      </w:r>
      <w:r w:rsidRPr="003C5DDA">
        <w:rPr>
          <w:rFonts w:asciiTheme="minorHAnsi" w:hAnsiTheme="minorHAnsi" w:cstheme="minorBidi"/>
          <w:b/>
          <w:bCs/>
          <w:color w:val="7030A0"/>
          <w:sz w:val="22"/>
          <w:szCs w:val="22"/>
        </w:rPr>
        <w:t xml:space="preserve"> </w:t>
      </w:r>
      <w:r w:rsidR="00AF1136" w:rsidRPr="00744451">
        <w:rPr>
          <w:rFonts w:asciiTheme="minorHAnsi" w:hAnsiTheme="minorHAnsi" w:cstheme="minorBidi"/>
          <w:b/>
          <w:bCs/>
          <w:color w:val="7030A0"/>
          <w:sz w:val="22"/>
          <w:szCs w:val="22"/>
        </w:rPr>
        <w:t>14</w:t>
      </w:r>
      <w:r w:rsidR="00246C0F" w:rsidRPr="00744451">
        <w:rPr>
          <w:rFonts w:asciiTheme="minorHAnsi" w:hAnsiTheme="minorHAnsi" w:cstheme="minorBidi"/>
          <w:b/>
          <w:bCs/>
          <w:color w:val="7030A0"/>
          <w:sz w:val="22"/>
          <w:szCs w:val="22"/>
          <w:vertAlign w:val="superscript"/>
        </w:rPr>
        <w:t>th</w:t>
      </w:r>
      <w:r w:rsidR="00246C0F" w:rsidRPr="00744451">
        <w:rPr>
          <w:rFonts w:asciiTheme="minorHAnsi" w:hAnsiTheme="minorHAnsi" w:cstheme="minorBidi"/>
          <w:b/>
          <w:bCs/>
          <w:color w:val="7030A0"/>
          <w:sz w:val="22"/>
          <w:szCs w:val="22"/>
        </w:rPr>
        <w:t xml:space="preserve"> </w:t>
      </w:r>
      <w:r w:rsidR="007A2D19" w:rsidRPr="00744451">
        <w:rPr>
          <w:rFonts w:asciiTheme="minorHAnsi" w:hAnsiTheme="minorHAnsi" w:cstheme="minorBidi"/>
          <w:b/>
          <w:bCs/>
          <w:color w:val="7030A0"/>
          <w:sz w:val="22"/>
          <w:szCs w:val="22"/>
        </w:rPr>
        <w:t>November 2024</w:t>
      </w:r>
      <w:r w:rsidR="62EF20E3" w:rsidRPr="003C5DDA">
        <w:rPr>
          <w:rFonts w:asciiTheme="minorHAnsi" w:hAnsiTheme="minorHAnsi" w:cstheme="minorBidi"/>
          <w:b/>
          <w:bCs/>
          <w:color w:val="7030A0"/>
          <w:sz w:val="22"/>
          <w:szCs w:val="22"/>
        </w:rPr>
        <w:t xml:space="preserve"> </w:t>
      </w:r>
      <w:r w:rsidR="162ABC22" w:rsidRPr="003C5DDA">
        <w:rPr>
          <w:rFonts w:asciiTheme="minorHAnsi" w:hAnsiTheme="minorHAnsi" w:cstheme="minorBidi"/>
          <w:b/>
          <w:bCs/>
          <w:color w:val="7030A0"/>
          <w:sz w:val="22"/>
          <w:szCs w:val="22"/>
        </w:rPr>
        <w:t xml:space="preserve">by email to </w:t>
      </w:r>
      <w:r w:rsidR="007A2D19">
        <w:rPr>
          <w:rFonts w:ascii="Arial" w:hAnsi="Arial" w:cs="Arial"/>
          <w:bCs/>
          <w:color w:val="0070C0"/>
          <w:sz w:val="22"/>
          <w:szCs w:val="22"/>
          <w:u w:val="single"/>
        </w:rPr>
        <w:t>l.nguyen</w:t>
      </w:r>
      <w:r w:rsidR="00246C0F" w:rsidRPr="000E3DC8">
        <w:rPr>
          <w:rFonts w:ascii="Arial" w:hAnsi="Arial" w:cs="Arial"/>
          <w:bCs/>
          <w:color w:val="0070C0"/>
          <w:sz w:val="22"/>
          <w:szCs w:val="22"/>
          <w:u w:val="single"/>
        </w:rPr>
        <w:t>@imperial.ac.uk</w:t>
      </w:r>
    </w:p>
    <w:p w14:paraId="57AC89E9" w14:textId="77777777" w:rsidR="004B47D7" w:rsidRDefault="004B47D7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BCF751" w14:textId="77777777" w:rsidR="000B4074" w:rsidRDefault="59021384" w:rsidP="329775E7">
      <w:pPr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 xml:space="preserve">Applications will be reviewed and scored (equal weighting) by a panel of PIs including BRC funded basic and clinical researchers, based on the following criteria: </w:t>
      </w:r>
    </w:p>
    <w:p w14:paraId="75721708" w14:textId="66DAF966" w:rsidR="329775E7" w:rsidRDefault="329775E7" w:rsidP="329775E7">
      <w:pPr>
        <w:rPr>
          <w:rFonts w:asciiTheme="minorHAnsi" w:hAnsiTheme="minorHAnsi" w:cstheme="minorBidi"/>
          <w:sz w:val="22"/>
          <w:szCs w:val="22"/>
        </w:rPr>
      </w:pPr>
    </w:p>
    <w:p w14:paraId="2D014081" w14:textId="00F5E126" w:rsidR="00BA088B" w:rsidRDefault="00BA088B" w:rsidP="00867FC0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Alignment to the Theme Objectives</w:t>
      </w:r>
    </w:p>
    <w:p w14:paraId="5068A9E1" w14:textId="29D9C278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Translation potential</w:t>
      </w:r>
    </w:p>
    <w:p w14:paraId="5A49F334" w14:textId="6506033E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Expected value of results to patients and to the NHS</w:t>
      </w:r>
    </w:p>
    <w:p w14:paraId="62040341" w14:textId="7C6FE348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Public and patient engagement</w:t>
      </w:r>
    </w:p>
    <w:p w14:paraId="4EFDCDFF" w14:textId="46D87249" w:rsidR="000B4074" w:rsidRPr="00EB5BD5" w:rsidRDefault="59021384" w:rsidP="329775E7">
      <w:pPr>
        <w:pStyle w:val="ListParagraph"/>
        <w:numPr>
          <w:ilvl w:val="0"/>
          <w:numId w:val="39"/>
        </w:numPr>
        <w:ind w:left="0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Scientific quality</w:t>
      </w:r>
    </w:p>
    <w:p w14:paraId="7A33EF6E" w14:textId="5018AEC3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Timeliness</w:t>
      </w:r>
    </w:p>
    <w:p w14:paraId="3A8FEA01" w14:textId="448695F7" w:rsidR="000B4074" w:rsidRPr="000B4074" w:rsidRDefault="000B4074" w:rsidP="00867FC0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B4074">
        <w:rPr>
          <w:rFonts w:asciiTheme="minorHAnsi" w:hAnsiTheme="minorHAnsi" w:cstheme="minorHAnsi"/>
          <w:sz w:val="22"/>
          <w:szCs w:val="22"/>
        </w:rPr>
        <w:t>Deliverability within the time frame</w:t>
      </w:r>
    </w:p>
    <w:p w14:paraId="2E9F6A47" w14:textId="77777777" w:rsidR="000B4074" w:rsidRPr="00884506" w:rsidRDefault="000B4074" w:rsidP="329775E7">
      <w:pPr>
        <w:keepNext/>
        <w:contextualSpacing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2365"/>
        <w:gridCol w:w="2358"/>
        <w:gridCol w:w="2737"/>
      </w:tblGrid>
      <w:tr w:rsidR="004B47D7" w:rsidRPr="00884506" w14:paraId="050DDF1B" w14:textId="77777777" w:rsidTr="329775E7">
        <w:tc>
          <w:tcPr>
            <w:tcW w:w="9935" w:type="dxa"/>
            <w:gridSpan w:val="4"/>
            <w:shd w:val="clear" w:color="auto" w:fill="D9D9D9" w:themeFill="background1" w:themeFillShade="D9"/>
          </w:tcPr>
          <w:p w14:paraId="1133A356" w14:textId="7DA3E23F" w:rsidR="004B47D7" w:rsidRPr="00884506" w:rsidRDefault="00174128" w:rsidP="329775E7">
            <w:pPr>
              <w:pStyle w:val="ListParagraph"/>
              <w:keepNext/>
              <w:numPr>
                <w:ilvl w:val="0"/>
                <w:numId w:val="1"/>
              </w:numPr>
              <w:ind w:left="-90" w:hanging="27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1) </w:t>
            </w:r>
            <w:r w:rsidR="00985ED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Applicant Details</w:t>
            </w:r>
          </w:p>
        </w:tc>
      </w:tr>
      <w:tr w:rsidR="004B47D7" w:rsidRPr="00884506" w14:paraId="63FAAF3C" w14:textId="77777777" w:rsidTr="329775E7">
        <w:tc>
          <w:tcPr>
            <w:tcW w:w="4840" w:type="dxa"/>
            <w:gridSpan w:val="2"/>
            <w:shd w:val="clear" w:color="auto" w:fill="D9D9D9" w:themeFill="background1" w:themeFillShade="D9"/>
          </w:tcPr>
          <w:p w14:paraId="0034BF84" w14:textId="77777777" w:rsidR="004B47D7" w:rsidRPr="00884506" w:rsidRDefault="00985ED6" w:rsidP="329775E7">
            <w:pPr>
              <w:keepNext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Lead Applicant/Principal Investigator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(within the Imperial </w:t>
            </w:r>
            <w:r w:rsidR="60D52B9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BRC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095" w:type="dxa"/>
            <w:gridSpan w:val="2"/>
            <w:shd w:val="clear" w:color="auto" w:fill="D9D9D9" w:themeFill="background1" w:themeFillShade="D9"/>
          </w:tcPr>
          <w:p w14:paraId="02A3E0FB" w14:textId="77777777" w:rsidR="004B47D7" w:rsidRPr="00884506" w:rsidRDefault="00985ED6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Co-Applicant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 (within the Imperial </w:t>
            </w:r>
            <w:r w:rsidR="60D52B9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BRC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</w:tr>
      <w:tr w:rsidR="00273191" w:rsidRPr="00884506" w14:paraId="548145D7" w14:textId="77777777" w:rsidTr="329775E7">
        <w:tc>
          <w:tcPr>
            <w:tcW w:w="2475" w:type="dxa"/>
          </w:tcPr>
          <w:p w14:paraId="232185E6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Name</w:t>
            </w:r>
          </w:p>
        </w:tc>
        <w:tc>
          <w:tcPr>
            <w:tcW w:w="2365" w:type="dxa"/>
          </w:tcPr>
          <w:p w14:paraId="581A9ECC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 w:val="restart"/>
          </w:tcPr>
          <w:p w14:paraId="104AD493" w14:textId="1C09FE84" w:rsidR="00273191" w:rsidRPr="00884506" w:rsidRDefault="6B5FBC55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Name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>, email</w:t>
            </w:r>
            <w:r w:rsidR="328D8829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>Department</w:t>
            </w:r>
            <w:r w:rsidR="3B786E13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and BRC Theme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of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co-applicants</w:t>
            </w:r>
          </w:p>
        </w:tc>
        <w:tc>
          <w:tcPr>
            <w:tcW w:w="2737" w:type="dxa"/>
            <w:vMerge w:val="restart"/>
          </w:tcPr>
          <w:p w14:paraId="21C9C46D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</w:tr>
      <w:tr w:rsidR="003A6481" w:rsidRPr="00884506" w14:paraId="0FE88F3B" w14:textId="77777777" w:rsidTr="329775E7">
        <w:tc>
          <w:tcPr>
            <w:tcW w:w="2475" w:type="dxa"/>
          </w:tcPr>
          <w:p w14:paraId="7FF01954" w14:textId="00CED5E9" w:rsidR="003A6481" w:rsidRPr="329775E7" w:rsidRDefault="003A648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CID number</w:t>
            </w:r>
            <w:r w:rsidR="0047572A">
              <w:rPr>
                <w:rFonts w:asciiTheme="minorHAnsi" w:hAnsiTheme="minorHAnsi" w:cstheme="minorBidi"/>
                <w:sz w:val="22"/>
                <w:szCs w:val="22"/>
              </w:rPr>
              <w:t xml:space="preserve"> (or Trust empl</w:t>
            </w:r>
            <w:r w:rsidR="00695C2A">
              <w:rPr>
                <w:rFonts w:asciiTheme="minorHAnsi" w:hAnsiTheme="minorHAnsi" w:cstheme="minorBidi"/>
                <w:sz w:val="22"/>
                <w:szCs w:val="22"/>
              </w:rPr>
              <w:t xml:space="preserve">oyer </w:t>
            </w:r>
            <w:proofErr w:type="gramStart"/>
            <w:r w:rsidR="00695C2A">
              <w:rPr>
                <w:rFonts w:asciiTheme="minorHAnsi" w:hAnsiTheme="minorHAnsi" w:cstheme="minorBidi"/>
                <w:sz w:val="22"/>
                <w:szCs w:val="22"/>
              </w:rPr>
              <w:t>ID)</w:t>
            </w:r>
            <w:r w:rsidR="00DF79D1">
              <w:rPr>
                <w:rFonts w:asciiTheme="minorHAnsi" w:hAnsiTheme="minorHAnsi" w:cstheme="minorBidi"/>
                <w:sz w:val="22"/>
                <w:szCs w:val="22"/>
              </w:rPr>
              <w:t>*</w:t>
            </w:r>
            <w:proofErr w:type="gramEnd"/>
          </w:p>
        </w:tc>
        <w:tc>
          <w:tcPr>
            <w:tcW w:w="2365" w:type="dxa"/>
          </w:tcPr>
          <w:p w14:paraId="3908A7BF" w14:textId="5D1060D4" w:rsidR="003A6481" w:rsidRPr="329775E7" w:rsidRDefault="00DF79D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1C182A86" w14:textId="77777777" w:rsidR="003A6481" w:rsidRPr="329775E7" w:rsidRDefault="003A6481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6240BE0" w14:textId="77777777" w:rsidR="003A6481" w:rsidRPr="329775E7" w:rsidRDefault="003A648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273191" w:rsidRPr="00884506" w14:paraId="4B11BB4D" w14:textId="77777777" w:rsidTr="329775E7">
        <w:tc>
          <w:tcPr>
            <w:tcW w:w="2475" w:type="dxa"/>
          </w:tcPr>
          <w:p w14:paraId="7E612471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Contact email address</w:t>
            </w:r>
          </w:p>
        </w:tc>
        <w:tc>
          <w:tcPr>
            <w:tcW w:w="2365" w:type="dxa"/>
          </w:tcPr>
          <w:p w14:paraId="6FBFECFF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0F3ECD9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18D1FE33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73191" w:rsidRPr="00884506" w14:paraId="0A04A0A6" w14:textId="77777777" w:rsidTr="329775E7">
        <w:tc>
          <w:tcPr>
            <w:tcW w:w="2475" w:type="dxa"/>
          </w:tcPr>
          <w:p w14:paraId="024B4B79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Contact phone number</w:t>
            </w:r>
          </w:p>
        </w:tc>
        <w:tc>
          <w:tcPr>
            <w:tcW w:w="2365" w:type="dxa"/>
          </w:tcPr>
          <w:p w14:paraId="1D9B13E9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615798E7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7891BCCB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73191" w:rsidRPr="00884506" w14:paraId="3D4C40D9" w14:textId="77777777" w:rsidTr="329775E7">
        <w:tc>
          <w:tcPr>
            <w:tcW w:w="2475" w:type="dxa"/>
          </w:tcPr>
          <w:p w14:paraId="6E93BF2B" w14:textId="77777777" w:rsidR="00273191" w:rsidRPr="00884506" w:rsidRDefault="08101EA6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Department</w:t>
            </w:r>
          </w:p>
        </w:tc>
        <w:tc>
          <w:tcPr>
            <w:tcW w:w="2365" w:type="dxa"/>
          </w:tcPr>
          <w:p w14:paraId="3519BDAC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78E3C70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6B15D11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0D8E" w:rsidRPr="00884506" w14:paraId="723CD617" w14:textId="77777777" w:rsidTr="329775E7">
        <w:tc>
          <w:tcPr>
            <w:tcW w:w="2475" w:type="dxa"/>
          </w:tcPr>
          <w:p w14:paraId="3CA41898" w14:textId="3C455446" w:rsidR="00210D8E" w:rsidRDefault="0ABC0B69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Departmental finance contact </w:t>
            </w:r>
          </w:p>
        </w:tc>
        <w:tc>
          <w:tcPr>
            <w:tcW w:w="2365" w:type="dxa"/>
          </w:tcPr>
          <w:p w14:paraId="7E504353" w14:textId="77777777" w:rsidR="00210D8E" w:rsidRPr="0056651B" w:rsidRDefault="00210D8E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6833CBA0" w14:textId="77777777" w:rsidR="00210D8E" w:rsidRPr="00884506" w:rsidRDefault="00210D8E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2617985C" w14:textId="77777777" w:rsidR="00210D8E" w:rsidRPr="00884506" w:rsidRDefault="00210D8E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353E6B04" w14:textId="6AF52012" w:rsidR="00F96CD1" w:rsidRPr="00A55E62" w:rsidRDefault="00DF79D1" w:rsidP="329775E7">
      <w:pPr>
        <w:keepNext/>
        <w:spacing w:before="120" w:after="120"/>
        <w:rPr>
          <w:rFonts w:asciiTheme="minorHAnsi" w:hAnsiTheme="minorHAnsi" w:cstheme="minorBidi"/>
          <w:i/>
          <w:iCs/>
          <w:sz w:val="18"/>
          <w:szCs w:val="18"/>
        </w:rPr>
      </w:pPr>
      <w:r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* </w:t>
      </w:r>
      <w:proofErr w:type="gramStart"/>
      <w:r w:rsidRPr="00A55E62">
        <w:rPr>
          <w:rFonts w:asciiTheme="minorHAnsi" w:hAnsiTheme="minorHAnsi" w:cstheme="minorBidi"/>
          <w:i/>
          <w:iCs/>
          <w:sz w:val="18"/>
          <w:szCs w:val="18"/>
        </w:rPr>
        <w:t>we</w:t>
      </w:r>
      <w:proofErr w:type="gramEnd"/>
      <w:r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 </w:t>
      </w:r>
      <w:r w:rsidR="006462E3" w:rsidRPr="00A55E62">
        <w:rPr>
          <w:rFonts w:asciiTheme="minorHAnsi" w:hAnsiTheme="minorHAnsi" w:cstheme="minorBidi"/>
          <w:i/>
          <w:iCs/>
          <w:sz w:val="18"/>
          <w:szCs w:val="18"/>
        </w:rPr>
        <w:t>request</w:t>
      </w:r>
      <w:r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 CID numbers to </w:t>
      </w:r>
      <w:r w:rsidR="006462E3" w:rsidRPr="00A55E62">
        <w:rPr>
          <w:rFonts w:asciiTheme="minorHAnsi" w:hAnsiTheme="minorHAnsi" w:cstheme="minorBidi"/>
          <w:i/>
          <w:iCs/>
          <w:sz w:val="18"/>
          <w:szCs w:val="18"/>
        </w:rPr>
        <w:t>collect anonymised,</w:t>
      </w:r>
      <w:r w:rsidR="008E25F4"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 aggregated data periodically to monitor EDI across the BRC</w:t>
      </w:r>
      <w:r w:rsidR="00A55E62"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</w:p>
    <w:p w14:paraId="144E5827" w14:textId="77777777" w:rsidR="00A55E62" w:rsidRPr="00884506" w:rsidRDefault="00A55E62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6709A0" w:rsidRPr="00884506" w14:paraId="5E715CF3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4A7DFD75" w14:textId="62DF4914" w:rsidR="006709A0" w:rsidRPr="00884506" w:rsidRDefault="204B0FCF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2) Pro</w:t>
            </w:r>
            <w:r w:rsidR="39426B01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posal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Title (up to 20 words)</w:t>
            </w:r>
          </w:p>
        </w:tc>
      </w:tr>
      <w:tr w:rsidR="006709A0" w:rsidRPr="00884506" w14:paraId="4AB3E146" w14:textId="77777777" w:rsidTr="329775E7">
        <w:trPr>
          <w:trHeight w:val="464"/>
        </w:trPr>
        <w:tc>
          <w:tcPr>
            <w:tcW w:w="10206" w:type="dxa"/>
          </w:tcPr>
          <w:p w14:paraId="3E07C240" w14:textId="4AF63C0D" w:rsidR="006709A0" w:rsidRPr="00884506" w:rsidRDefault="006709A0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3CC0D5B" w14:textId="77777777" w:rsidR="00F96CD1" w:rsidRPr="00884506" w:rsidRDefault="00F96CD1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307A83" w:rsidRPr="00884506" w14:paraId="48F8A098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133FF0A0" w14:textId="69D84369" w:rsidR="00307A83" w:rsidRDefault="45C2C7C7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Background &amp; Hypothesis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(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2</w:t>
            </w:r>
            <w:r w:rsidR="63D8465E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5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0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words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16FED330" w14:textId="7E67064C" w:rsidR="00307A83" w:rsidRPr="0056651B" w:rsidRDefault="17D36BE6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describe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the clinical 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rationale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for this work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and your hypothesis</w:t>
            </w:r>
            <w:r w:rsidR="00246C0F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as appropriate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, together with any existing supporting data / evidence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</w:t>
            </w:r>
          </w:p>
        </w:tc>
      </w:tr>
      <w:tr w:rsidR="00307A83" w:rsidRPr="00884506" w14:paraId="79C6536C" w14:textId="77777777" w:rsidTr="329775E7">
        <w:trPr>
          <w:trHeight w:val="456"/>
        </w:trPr>
        <w:tc>
          <w:tcPr>
            <w:tcW w:w="10206" w:type="dxa"/>
          </w:tcPr>
          <w:p w14:paraId="0535BDFD" w14:textId="7770AE6A" w:rsidR="00307A83" w:rsidRPr="00884506" w:rsidRDefault="00307A83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96AC665" w14:textId="5165AE0D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C32D34" w:rsidRPr="006730F5" w14:paraId="18B7FCBB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3B31E095" w14:textId="63EE2F3E" w:rsidR="00C32D34" w:rsidRPr="006730F5" w:rsidRDefault="634417DE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4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 Pro</w:t>
            </w:r>
            <w:r w:rsidR="39426B01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posal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Objectives,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Plan</w:t>
            </w:r>
            <w:r w:rsidR="4F2D8D5E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and Deliverables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750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words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038176D2" w14:textId="45812336" w:rsidR="00C32D34" w:rsidRPr="00877270" w:rsidRDefault="5AAFB7D7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provide </w:t>
            </w:r>
            <w:r w:rsidR="0B0D2725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realistic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  <w:r w:rsidR="39426B01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proposal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objectives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(one or more)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 Then describe h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ow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your proposal will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achieve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these objectives</w:t>
            </w:r>
            <w:r w:rsidR="73127B04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in the time available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 Provide a s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ummar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y of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the </w:t>
            </w:r>
            <w:r w:rsidR="6EB7E2B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work plan including progression milestones.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>For each milestone set out the success criteria that will be used to ascertain whether the milestone has been met.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</w:p>
        </w:tc>
      </w:tr>
      <w:tr w:rsidR="00C32D34" w:rsidRPr="006730F5" w14:paraId="46E9F2CA" w14:textId="77777777" w:rsidTr="329775E7">
        <w:trPr>
          <w:trHeight w:val="509"/>
        </w:trPr>
        <w:tc>
          <w:tcPr>
            <w:tcW w:w="10206" w:type="dxa"/>
          </w:tcPr>
          <w:p w14:paraId="65674C60" w14:textId="38E0035B" w:rsidR="00C32D34" w:rsidRPr="006730F5" w:rsidRDefault="00C32D3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38495CB" w14:textId="406F57D6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976"/>
      </w:tblGrid>
      <w:tr w:rsidR="329775E7" w14:paraId="2446C826" w14:textId="77777777" w:rsidTr="329775E7">
        <w:trPr>
          <w:trHeight w:val="2111"/>
        </w:trPr>
        <w:tc>
          <w:tcPr>
            <w:tcW w:w="9976" w:type="dxa"/>
            <w:shd w:val="clear" w:color="auto" w:fill="D9D9D9" w:themeFill="background1" w:themeFillShade="D9"/>
          </w:tcPr>
          <w:p w14:paraId="4782B688" w14:textId="08006F14" w:rsidR="329775E7" w:rsidRDefault="329775E7" w:rsidP="329775E7">
            <w:pPr>
              <w:keepNext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5) Please outline how the proposal aligns with the </w:t>
            </w:r>
            <w:r w:rsidR="00246C0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Infection and AMR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Theme Core </w:t>
            </w:r>
            <w:r w:rsidR="00567D5D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Objectives (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max. 150 words)</w:t>
            </w:r>
          </w:p>
          <w:p w14:paraId="1E200C47" w14:textId="77777777" w:rsidR="00A24A38" w:rsidRPr="00A24A38" w:rsidRDefault="00A24A38" w:rsidP="00A24A38">
            <w:pPr>
              <w:pStyle w:val="ListParagraph"/>
              <w:keepNext/>
              <w:numPr>
                <w:ilvl w:val="0"/>
                <w:numId w:val="40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A24A3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To develop improved approaches to preventing infection (potentially supported by human challenge studies)</w:t>
            </w:r>
          </w:p>
          <w:p w14:paraId="4E83BE2C" w14:textId="77777777" w:rsidR="00A24A38" w:rsidRPr="00A24A38" w:rsidRDefault="00A24A38" w:rsidP="00A24A38">
            <w:pPr>
              <w:pStyle w:val="ListParagraph"/>
              <w:keepNext/>
              <w:numPr>
                <w:ilvl w:val="0"/>
                <w:numId w:val="40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A24A3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To identify new diagnostic markers to determine viral/bacterial infection and novel means for rapid diagnosis</w:t>
            </w:r>
          </w:p>
          <w:p w14:paraId="2F236CEC" w14:textId="77777777" w:rsidR="00A24A38" w:rsidRPr="00A24A38" w:rsidRDefault="00A24A38" w:rsidP="00A24A38">
            <w:pPr>
              <w:pStyle w:val="ListParagraph"/>
              <w:keepNext/>
              <w:numPr>
                <w:ilvl w:val="0"/>
                <w:numId w:val="40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A24A3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To evaluate the impact of rapid diagnostics on clinical pathways</w:t>
            </w:r>
          </w:p>
          <w:p w14:paraId="1BF759FC" w14:textId="3CF38E5D" w:rsidR="00A24A38" w:rsidRPr="00A24A38" w:rsidRDefault="00A24A38" w:rsidP="00A24A38">
            <w:pPr>
              <w:pStyle w:val="ListParagraph"/>
              <w:keepNext/>
              <w:numPr>
                <w:ilvl w:val="0"/>
                <w:numId w:val="40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A24A38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To identify novel therapeutic agents and better ways to use existing therapeutics.</w:t>
            </w:r>
          </w:p>
          <w:p w14:paraId="2309B4C1" w14:textId="7D3E282F" w:rsidR="329775E7" w:rsidRDefault="329775E7" w:rsidP="329775E7">
            <w:pPr>
              <w:keepNext/>
              <w:rPr>
                <w:rFonts w:asciiTheme="minorHAnsi" w:hAnsiTheme="minorHAnsi" w:cstheme="minorBidi"/>
                <w:i/>
                <w:iCs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outline how this proposal will deliver impact for the NIHR Imperial </w:t>
            </w:r>
            <w:proofErr w:type="gramStart"/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BRC </w:t>
            </w:r>
            <w:r w:rsidR="00246C0F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Infection</w:t>
            </w:r>
            <w:proofErr w:type="gramEnd"/>
            <w:r w:rsidR="00246C0F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and AMR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Theme and how the proposed research addresses the needs of the local population of </w:t>
            </w:r>
            <w:r w:rsidR="0B081F1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N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orth </w:t>
            </w:r>
            <w:r w:rsidR="69D1A80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W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est London. </w:t>
            </w:r>
          </w:p>
        </w:tc>
      </w:tr>
      <w:tr w:rsidR="329775E7" w14:paraId="49E15159" w14:textId="77777777" w:rsidTr="329775E7">
        <w:trPr>
          <w:trHeight w:val="526"/>
        </w:trPr>
        <w:tc>
          <w:tcPr>
            <w:tcW w:w="9976" w:type="dxa"/>
          </w:tcPr>
          <w:p w14:paraId="6863FB67" w14:textId="77777777" w:rsidR="329775E7" w:rsidRDefault="329775E7" w:rsidP="329775E7">
            <w:pPr>
              <w:keepNext/>
              <w:widowControl w:val="0"/>
              <w:spacing w:before="120" w:after="120"/>
              <w:ind w:left="864" w:hanging="864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19373176" w14:textId="463ECFA2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4844AB65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23AE819F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360B14AF" w14:textId="22CC7C26" w:rsidR="0022232F" w:rsidRPr="003764CC" w:rsidRDefault="0022232F" w:rsidP="329775E7">
      <w:pPr>
        <w:keepNext/>
        <w:spacing w:before="120" w:after="120"/>
        <w:rPr>
          <w:rFonts w:asciiTheme="minorHAnsi" w:hAnsiTheme="minorHAnsi" w:cstheme="minorBidi"/>
          <w:i/>
          <w:iCs/>
          <w:color w:val="0070C0"/>
          <w:sz w:val="22"/>
          <w:szCs w:val="22"/>
        </w:rPr>
      </w:pP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lastRenderedPageBreak/>
        <w:t xml:space="preserve">Questions 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6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>,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7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and 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8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are reviewed and scored by </w:t>
      </w:r>
      <w:r w:rsidR="00E57435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Theme Community Partners. Please ensure you use lay language </w:t>
      </w:r>
      <w:r w:rsidR="003E61DA">
        <w:rPr>
          <w:rFonts w:asciiTheme="minorHAnsi" w:hAnsiTheme="minorHAnsi" w:cstheme="minorBidi"/>
          <w:i/>
          <w:iCs/>
          <w:color w:val="0070C0"/>
          <w:sz w:val="22"/>
          <w:szCs w:val="22"/>
        </w:rPr>
        <w:t>when answering these</w:t>
      </w:r>
      <w:r w:rsidR="00E57435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questions and </w:t>
      </w:r>
      <w:r w:rsidR="00E57435" w:rsidRPr="003E61DA">
        <w:rPr>
          <w:rFonts w:asciiTheme="minorHAnsi" w:hAnsiTheme="minorHAnsi" w:cstheme="minorBidi"/>
          <w:i/>
          <w:iCs/>
          <w:color w:val="0070C0"/>
          <w:sz w:val="22"/>
          <w:szCs w:val="22"/>
          <w:u w:val="single"/>
        </w:rPr>
        <w:t>provide a lay title of your project</w:t>
      </w:r>
      <w:r w:rsidR="003764CC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>.</w:t>
      </w:r>
    </w:p>
    <w:tbl>
      <w:tblPr>
        <w:tblStyle w:val="TableGrid2"/>
        <w:tblW w:w="10024" w:type="dxa"/>
        <w:tblLook w:val="04A0" w:firstRow="1" w:lastRow="0" w:firstColumn="1" w:lastColumn="0" w:noHBand="0" w:noVBand="1"/>
      </w:tblPr>
      <w:tblGrid>
        <w:gridCol w:w="10024"/>
      </w:tblGrid>
      <w:tr w:rsidR="00A6329D" w:rsidRPr="00884506" w14:paraId="13F662AC" w14:textId="77777777" w:rsidTr="329775E7">
        <w:tc>
          <w:tcPr>
            <w:tcW w:w="10024" w:type="dxa"/>
            <w:shd w:val="clear" w:color="auto" w:fill="D9D9D9" w:themeFill="background1" w:themeFillShade="D9"/>
          </w:tcPr>
          <w:p w14:paraId="7ACF7395" w14:textId="7E4641C5" w:rsidR="00A6329D" w:rsidRDefault="0335BA77" w:rsidP="329775E7">
            <w:pPr>
              <w:keepNext/>
              <w:ind w:left="90" w:hanging="90"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6) Please provide a lay summary (Max 300 words)</w:t>
            </w:r>
            <w:r w:rsidR="0060467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0467E" w:rsidRPr="0060467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Please see</w:t>
            </w:r>
            <w:r w:rsidR="0060467E" w:rsidRPr="0060467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hyperlink r:id="rId11" w:tooltip="NIHR - Guidance on writing a Plain English Summary" w:history="1">
              <w:r w:rsidR="0060467E" w:rsidRPr="0060467E">
                <w:rPr>
                  <w:rStyle w:val="Hyperlink"/>
                  <w:rFonts w:ascii="inherit" w:hAnsi="inherit" w:cs="Arial"/>
                  <w:i/>
                  <w:iCs/>
                  <w:color w:val="006EAF"/>
                  <w:sz w:val="23"/>
                  <w:szCs w:val="23"/>
                  <w:bdr w:val="none" w:sz="0" w:space="0" w:color="auto" w:frame="1"/>
                </w:rPr>
                <w:t>NIHR - Guidance on writing a Plain English Summary</w:t>
              </w:r>
            </w:hyperlink>
            <w:r w:rsidR="0060467E" w:rsidRPr="0060467E">
              <w:rPr>
                <w:rFonts w:ascii="inherit" w:hAnsi="inherit" w:cs="Arial"/>
                <w:i/>
                <w:iCs/>
                <w:color w:val="161515"/>
                <w:sz w:val="23"/>
                <w:szCs w:val="23"/>
              </w:rPr>
              <w:t xml:space="preserve"> and please include a lay project title</w:t>
            </w:r>
          </w:p>
          <w:p w14:paraId="039205D5" w14:textId="3AD5DB6B" w:rsidR="00A6329D" w:rsidRPr="00425B51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329D" w:rsidRPr="00884506" w14:paraId="5DE34211" w14:textId="77777777" w:rsidTr="329775E7">
        <w:trPr>
          <w:trHeight w:val="544"/>
        </w:trPr>
        <w:tc>
          <w:tcPr>
            <w:tcW w:w="10024" w:type="dxa"/>
          </w:tcPr>
          <w:p w14:paraId="66207451" w14:textId="43B40AA3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  <w:p w14:paraId="6E340CFD" w14:textId="740F92D6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1F43667" w14:textId="368163CB" w:rsidR="329775E7" w:rsidRDefault="329775E7" w:rsidP="00467EC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A6329D" w:rsidRPr="00884506" w14:paraId="051CCC6D" w14:textId="77777777" w:rsidTr="00D91545">
        <w:tc>
          <w:tcPr>
            <w:tcW w:w="10043" w:type="dxa"/>
            <w:shd w:val="clear" w:color="auto" w:fill="D9D9D9" w:themeFill="background1" w:themeFillShade="D9"/>
          </w:tcPr>
          <w:p w14:paraId="29737D0E" w14:textId="7D7064AF" w:rsidR="00C275C3" w:rsidRPr="00C275C3" w:rsidRDefault="01340A4C" w:rsidP="00C275C3">
            <w:pPr>
              <w:keepNext/>
              <w:ind w:left="90" w:hanging="90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7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Benefit to patients (i.e. 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how have you identified that this research question is a priority/of benefit for patients/the public)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and the NHS (Max 150 words)</w:t>
            </w:r>
            <w:r w:rsidR="00C275C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C275C3" w:rsidRPr="00C275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Please write this section in lay language as it will be reviewed by public reviewers. </w:t>
            </w:r>
          </w:p>
          <w:p w14:paraId="5BBB9A77" w14:textId="4E91564E" w:rsidR="00A6329D" w:rsidRDefault="00A6329D" w:rsidP="329775E7">
            <w:pPr>
              <w:keepNext/>
              <w:ind w:left="90" w:hanging="9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44DBB72" w14:textId="77777777" w:rsidR="00A6329D" w:rsidRPr="00425B51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329D" w:rsidRPr="00884506" w14:paraId="3B9D98EF" w14:textId="77777777" w:rsidTr="00D91545">
        <w:trPr>
          <w:trHeight w:val="472"/>
        </w:trPr>
        <w:tc>
          <w:tcPr>
            <w:tcW w:w="10043" w:type="dxa"/>
          </w:tcPr>
          <w:p w14:paraId="3CDB1411" w14:textId="77777777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2"/>
        <w:tblpPr w:leftFromText="180" w:rightFromText="180" w:vertAnchor="text" w:horzAnchor="margin" w:tblpY="38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91545" w:rsidRPr="00341028" w14:paraId="4699D7F4" w14:textId="77777777" w:rsidTr="00D91545">
        <w:trPr>
          <w:trHeight w:val="816"/>
        </w:trPr>
        <w:tc>
          <w:tcPr>
            <w:tcW w:w="9918" w:type="dxa"/>
            <w:shd w:val="clear" w:color="auto" w:fill="D9D9D9" w:themeFill="background1" w:themeFillShade="D9"/>
          </w:tcPr>
          <w:p w14:paraId="444B00E2" w14:textId="47928F9F" w:rsidR="00F8236E" w:rsidRPr="00F8236E" w:rsidRDefault="00D91545" w:rsidP="00F8236E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8)</w:t>
            </w:r>
            <w:r w:rsidRPr="329775E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Pr="329775E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What plans do you have to involve and engage with members of the public as part of this research project proposal?</w:t>
            </w:r>
            <w:r w:rsidRPr="329775E7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(max. 300 words)</w:t>
            </w:r>
            <w:r w:rsid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F8236E" w:rsidRP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8236E" w:rsidRPr="00F8236E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Please write this section in lay language as it will be reviewed by public reviewers. Please see guidance on  </w:t>
            </w:r>
            <w:hyperlink r:id="rId12" w:history="1">
              <w:r w:rsidR="00F8236E" w:rsidRPr="00F8236E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  <w:lang w:eastAsia="en-US"/>
                </w:rPr>
                <w:t>Public involvement for grant applications </w:t>
              </w:r>
            </w:hyperlink>
          </w:p>
          <w:p w14:paraId="0C6DA85C" w14:textId="77777777" w:rsidR="00F8236E" w:rsidRPr="00F8236E" w:rsidRDefault="00F8236E" w:rsidP="00F8236E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F8236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Please see the </w:t>
            </w:r>
            <w:hyperlink r:id="rId13">
              <w:r w:rsidRPr="00F8236E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  <w:lang w:eastAsia="en-US"/>
                </w:rPr>
                <w:t>Public Involvement Resource Hub</w:t>
              </w:r>
            </w:hyperlink>
            <w:r w:rsidRPr="00F8236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for guidance or contact the Imperial Patient Experience Research Centre on </w:t>
            </w:r>
            <w:hyperlink r:id="rId14">
              <w:r w:rsidRPr="00F8236E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  <w:lang w:eastAsia="en-US"/>
                </w:rPr>
                <w:t>publicinvolvement@imperial.ac.uk</w:t>
              </w:r>
            </w:hyperlink>
            <w:r w:rsidRP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F24440A" w14:textId="65E0851F" w:rsidR="00D91545" w:rsidRPr="00156066" w:rsidRDefault="00D91545" w:rsidP="00D91545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5D533256" w14:textId="6D177B2A" w:rsidR="00D91545" w:rsidRPr="00156066" w:rsidRDefault="00D91545" w:rsidP="00D91545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5BBEED13" w14:textId="77777777" w:rsidR="00D91545" w:rsidRPr="00156066" w:rsidRDefault="00D91545" w:rsidP="00D91545">
            <w:pPr>
              <w:keepNext/>
              <w:ind w:left="90" w:hanging="90"/>
              <w:contextualSpacing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D91545" w:rsidRPr="00341028" w14:paraId="3F98373B" w14:textId="77777777" w:rsidTr="00D91545">
        <w:trPr>
          <w:trHeight w:val="288"/>
        </w:trPr>
        <w:tc>
          <w:tcPr>
            <w:tcW w:w="9918" w:type="dxa"/>
          </w:tcPr>
          <w:p w14:paraId="16FE949E" w14:textId="77777777" w:rsidR="00D91545" w:rsidRPr="00341028" w:rsidRDefault="00D91545" w:rsidP="00D91545">
            <w:pPr>
              <w:keepNext/>
              <w:spacing w:before="120" w:after="120"/>
              <w:ind w:left="90" w:hanging="9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5BD4C542" w14:textId="77777777" w:rsidR="00A6329D" w:rsidRDefault="00A6329D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4EDF9ED0" w14:textId="17CC4E97" w:rsidR="00CB6518" w:rsidRDefault="00CB6518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9952" w:type="dxa"/>
        <w:tblLook w:val="04A0" w:firstRow="1" w:lastRow="0" w:firstColumn="1" w:lastColumn="0" w:noHBand="0" w:noVBand="1"/>
      </w:tblPr>
      <w:tblGrid>
        <w:gridCol w:w="9935"/>
        <w:gridCol w:w="17"/>
      </w:tblGrid>
      <w:tr w:rsidR="00DB6397" w:rsidRPr="00884506" w14:paraId="7642307E" w14:textId="77777777" w:rsidTr="329775E7">
        <w:trPr>
          <w:gridAfter w:val="1"/>
          <w:wAfter w:w="17" w:type="dxa"/>
        </w:trPr>
        <w:tc>
          <w:tcPr>
            <w:tcW w:w="9935" w:type="dxa"/>
            <w:shd w:val="clear" w:color="auto" w:fill="D9D9D9" w:themeFill="background1" w:themeFillShade="D9"/>
            <w:hideMark/>
          </w:tcPr>
          <w:p w14:paraId="260701EF" w14:textId="01DB19CB" w:rsidR="00DB6397" w:rsidRPr="00884506" w:rsidRDefault="00DB6397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="01340A4C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9</w:t>
            </w:r>
            <w:r w:rsidR="23CDBD39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 Resources and Costs</w:t>
            </w:r>
          </w:p>
          <w:p w14:paraId="75E1E604" w14:textId="1F8FD5F5" w:rsidR="00DB6397" w:rsidRPr="0056651B" w:rsidRDefault="23CDBD39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00246C0F">
              <w:rPr>
                <w:rFonts w:asciiTheme="minorHAnsi" w:hAnsiTheme="minorHAnsi" w:cstheme="minorBidi"/>
                <w:i/>
                <w:iCs/>
              </w:rPr>
              <w:t xml:space="preserve">Please </w:t>
            </w:r>
            <w:r w:rsidR="7C1B4222" w:rsidRPr="00246C0F">
              <w:rPr>
                <w:rFonts w:asciiTheme="minorHAnsi" w:hAnsiTheme="minorHAnsi" w:cstheme="minorBidi"/>
                <w:i/>
                <w:iCs/>
              </w:rPr>
              <w:t xml:space="preserve">provide </w:t>
            </w:r>
            <w:r w:rsidR="7FF65765" w:rsidRPr="00246C0F">
              <w:rPr>
                <w:rFonts w:asciiTheme="minorHAnsi" w:hAnsiTheme="minorHAnsi" w:cstheme="minorBidi"/>
                <w:i/>
                <w:iCs/>
              </w:rPr>
              <w:t xml:space="preserve">a </w:t>
            </w:r>
            <w:proofErr w:type="spellStart"/>
            <w:r w:rsidR="7C1B4222" w:rsidRPr="00246C0F">
              <w:rPr>
                <w:rFonts w:asciiTheme="minorHAnsi" w:hAnsiTheme="minorHAnsi" w:cstheme="minorBidi"/>
                <w:i/>
                <w:iCs/>
              </w:rPr>
              <w:t>WorkTribe</w:t>
            </w:r>
            <w:proofErr w:type="spellEnd"/>
            <w:r w:rsidRPr="00246C0F">
              <w:rPr>
                <w:rFonts w:asciiTheme="minorHAnsi" w:hAnsiTheme="minorHAnsi" w:cstheme="minorBidi"/>
                <w:i/>
                <w:iCs/>
              </w:rPr>
              <w:t xml:space="preserve"> for the projected costs of the </w:t>
            </w:r>
            <w:r w:rsidR="6EB7E2B3" w:rsidRPr="00246C0F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00246C0F">
              <w:rPr>
                <w:rFonts w:asciiTheme="minorHAnsi" w:hAnsiTheme="minorHAnsi" w:cstheme="minorBidi"/>
                <w:i/>
                <w:iCs/>
              </w:rPr>
              <w:t xml:space="preserve">and append the spreadsheet to this application. Please note the </w:t>
            </w:r>
            <w:r w:rsidR="70DFBDD9" w:rsidRPr="00246C0F">
              <w:rPr>
                <w:rFonts w:asciiTheme="minorHAnsi" w:hAnsiTheme="minorHAnsi" w:cstheme="minorBidi"/>
                <w:i/>
                <w:iCs/>
              </w:rPr>
              <w:t xml:space="preserve">earliest start date is the </w:t>
            </w:r>
            <w:proofErr w:type="gramStart"/>
            <w:r w:rsidR="00360805">
              <w:rPr>
                <w:rFonts w:asciiTheme="minorHAnsi" w:hAnsiTheme="minorHAnsi" w:cstheme="minorBidi"/>
                <w:i/>
                <w:iCs/>
              </w:rPr>
              <w:t>8</w:t>
            </w:r>
            <w:r w:rsidR="00360805" w:rsidRPr="00360805">
              <w:rPr>
                <w:rFonts w:asciiTheme="minorHAnsi" w:hAnsiTheme="minorHAnsi" w:cstheme="minorBidi"/>
                <w:i/>
                <w:iCs/>
                <w:vertAlign w:val="superscript"/>
              </w:rPr>
              <w:t>th</w:t>
            </w:r>
            <w:proofErr w:type="gramEnd"/>
            <w:r w:rsidR="00360805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F8505F">
              <w:rPr>
                <w:rFonts w:asciiTheme="minorHAnsi" w:hAnsiTheme="minorHAnsi" w:cstheme="minorBidi"/>
                <w:i/>
                <w:iCs/>
              </w:rPr>
              <w:t>January</w:t>
            </w:r>
            <w:r w:rsidR="00246C0F" w:rsidRPr="00246C0F">
              <w:rPr>
                <w:rFonts w:asciiTheme="minorHAnsi" w:hAnsiTheme="minorHAnsi" w:cstheme="minorBidi"/>
                <w:i/>
                <w:iCs/>
              </w:rPr>
              <w:t xml:space="preserve"> 202</w:t>
            </w:r>
            <w:r w:rsidR="00F8505F">
              <w:rPr>
                <w:rFonts w:asciiTheme="minorHAnsi" w:hAnsiTheme="minorHAnsi" w:cstheme="minorBidi"/>
                <w:i/>
                <w:iCs/>
              </w:rPr>
              <w:t>5</w:t>
            </w:r>
            <w:r w:rsidR="00246C0F" w:rsidRPr="00246C0F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8B7F10" w:rsidRPr="00246C0F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0DFBDD9" w:rsidRPr="00246C0F">
              <w:rPr>
                <w:rFonts w:asciiTheme="minorHAnsi" w:hAnsiTheme="minorHAnsi" w:cstheme="minorBidi"/>
                <w:i/>
                <w:iCs/>
              </w:rPr>
              <w:t xml:space="preserve"> and projects are for </w:t>
            </w:r>
            <w:r w:rsidR="00246C0F" w:rsidRPr="00246C0F">
              <w:rPr>
                <w:rFonts w:asciiTheme="minorHAnsi" w:hAnsiTheme="minorHAnsi" w:cstheme="minorBidi"/>
                <w:i/>
                <w:iCs/>
              </w:rPr>
              <w:t xml:space="preserve">up to </w:t>
            </w:r>
            <w:r w:rsidR="00360805">
              <w:rPr>
                <w:rFonts w:asciiTheme="minorHAnsi" w:hAnsiTheme="minorHAnsi" w:cstheme="minorBidi"/>
                <w:i/>
                <w:iCs/>
              </w:rPr>
              <w:t>12</w:t>
            </w:r>
            <w:r w:rsidR="009A79A9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0DFBDD9" w:rsidRPr="00246C0F">
              <w:rPr>
                <w:rFonts w:asciiTheme="minorHAnsi" w:hAnsiTheme="minorHAnsi" w:cstheme="minorBidi"/>
                <w:i/>
                <w:iCs/>
              </w:rPr>
              <w:t>months</w:t>
            </w:r>
            <w:r w:rsidR="40E29C7B" w:rsidRPr="00246C0F">
              <w:rPr>
                <w:rFonts w:asciiTheme="minorHAnsi" w:hAnsiTheme="minorHAnsi" w:cstheme="minorBidi"/>
                <w:i/>
                <w:iCs/>
              </w:rPr>
              <w:t xml:space="preserve"> and a maximum of £</w:t>
            </w:r>
            <w:r w:rsidR="00360805">
              <w:rPr>
                <w:rFonts w:asciiTheme="minorHAnsi" w:hAnsiTheme="minorHAnsi" w:cstheme="minorBidi"/>
                <w:i/>
                <w:iCs/>
              </w:rPr>
              <w:t>25</w:t>
            </w:r>
            <w:r w:rsidR="40E29C7B" w:rsidRPr="00246C0F">
              <w:rPr>
                <w:rFonts w:asciiTheme="minorHAnsi" w:hAnsiTheme="minorHAnsi" w:cstheme="minorBidi"/>
                <w:i/>
                <w:iCs/>
              </w:rPr>
              <w:t>,000</w:t>
            </w:r>
            <w:r w:rsidR="70DFBDD9" w:rsidRPr="00246C0F">
              <w:rPr>
                <w:rFonts w:asciiTheme="minorHAnsi" w:hAnsiTheme="minorHAnsi" w:cstheme="minorBidi"/>
                <w:i/>
                <w:iCs/>
              </w:rPr>
              <w:t>.</w:t>
            </w:r>
            <w:r w:rsidR="09B20B91" w:rsidRPr="00246C0F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69D0315E" w:rsidRPr="00246C0F">
              <w:rPr>
                <w:rFonts w:asciiTheme="minorHAnsi" w:hAnsiTheme="minorHAnsi" w:cstheme="minorBidi"/>
                <w:i/>
                <w:iCs/>
              </w:rPr>
              <w:t xml:space="preserve">Carryover of budget across financial years (Apr-Mar) is not </w:t>
            </w:r>
            <w:r w:rsidR="29E7F15E" w:rsidRPr="00246C0F">
              <w:rPr>
                <w:rFonts w:asciiTheme="minorHAnsi" w:hAnsiTheme="minorHAnsi" w:cstheme="minorBidi"/>
                <w:i/>
                <w:iCs/>
              </w:rPr>
              <w:t>automatic</w:t>
            </w:r>
            <w:r w:rsidR="3E9FC219" w:rsidRPr="00246C0F">
              <w:rPr>
                <w:rFonts w:asciiTheme="minorHAnsi" w:hAnsiTheme="minorHAnsi" w:cstheme="minorBidi"/>
                <w:i/>
                <w:iCs/>
              </w:rPr>
              <w:t>.</w:t>
            </w:r>
            <w:r w:rsidR="70DFBDD9" w:rsidRPr="00246C0F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00246C0F">
              <w:rPr>
                <w:rFonts w:asciiTheme="minorHAnsi" w:hAnsiTheme="minorHAnsi" w:cstheme="minorBidi"/>
                <w:i/>
                <w:iCs/>
              </w:rPr>
              <w:t xml:space="preserve">Please provide </w:t>
            </w:r>
            <w:r w:rsidR="40E29C7B" w:rsidRPr="00246C0F">
              <w:rPr>
                <w:rFonts w:asciiTheme="minorHAnsi" w:hAnsiTheme="minorHAnsi" w:cstheme="minorBidi"/>
                <w:i/>
                <w:iCs/>
              </w:rPr>
              <w:t>justification for the funding requested.</w:t>
            </w:r>
            <w:r w:rsidR="1284D012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7341D5" w:rsidRPr="00884506" w14:paraId="104EFE41" w14:textId="77777777" w:rsidTr="329775E7">
        <w:trPr>
          <w:trHeight w:val="845"/>
        </w:trPr>
        <w:tc>
          <w:tcPr>
            <w:tcW w:w="9952" w:type="dxa"/>
            <w:gridSpan w:val="2"/>
          </w:tcPr>
          <w:p w14:paraId="644B5A84" w14:textId="7BC7F63C" w:rsidR="007341D5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="00E54540">
              <w:rPr>
                <w:rFonts w:asciiTheme="minorHAnsi" w:hAnsiTheme="minorHAnsi" w:cstheme="minorBidi"/>
                <w:sz w:val="22"/>
                <w:szCs w:val="22"/>
              </w:rPr>
            </w:r>
            <w:r w:rsidR="00E54540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spellStart"/>
            <w:r w:rsidR="75E22134" w:rsidRPr="329775E7">
              <w:rPr>
                <w:rFonts w:asciiTheme="minorHAnsi" w:hAnsiTheme="minorHAnsi" w:cstheme="minorBidi"/>
                <w:sz w:val="22"/>
                <w:szCs w:val="22"/>
              </w:rPr>
              <w:t>WorkTribe</w:t>
            </w:r>
            <w:proofErr w:type="spellEnd"/>
            <w:r w:rsidR="75E22134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attached</w:t>
            </w:r>
          </w:p>
          <w:p w14:paraId="39DC66D3" w14:textId="0123F1E9" w:rsidR="007341D5" w:rsidRPr="00CD7AFC" w:rsidRDefault="75E22134" w:rsidP="329775E7">
            <w:pPr>
              <w:keepNext/>
              <w:jc w:val="both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Note: </w:t>
            </w:r>
            <w:r w:rsidR="007149D2"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it is mandatory to include WT costing if you are requesting staff cost</w:t>
            </w:r>
            <w:r w:rsidR="009B11A2"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.</w:t>
            </w:r>
          </w:p>
          <w:p w14:paraId="4C587A84" w14:textId="32F9C074" w:rsidR="00496104" w:rsidRPr="00CD7AFC" w:rsidRDefault="00496104" w:rsidP="329775E7">
            <w:pPr>
              <w:keepNext/>
              <w:jc w:val="both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For all non-staff costs, please provide details in the below table.</w:t>
            </w:r>
          </w:p>
          <w:p w14:paraId="57618391" w14:textId="77777777" w:rsidR="007341D5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301467D" w14:textId="2281B7BF" w:rsidR="007341D5" w:rsidRDefault="75E22134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Amount requested: </w:t>
            </w: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£</w: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="007341D5"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2FA0A11" w14:textId="77777777" w:rsidR="007341D5" w:rsidRPr="00884506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DC58256" w14:textId="4E38184F" w:rsidR="00DB6397" w:rsidRDefault="00DB639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3745"/>
        <w:gridCol w:w="2693"/>
      </w:tblGrid>
      <w:tr w:rsidR="003C5DDA" w:rsidRPr="003C5DDA" w14:paraId="1AF9FB41" w14:textId="77777777" w:rsidTr="00C04F9C">
        <w:tc>
          <w:tcPr>
            <w:tcW w:w="9918" w:type="dxa"/>
            <w:gridSpan w:val="3"/>
          </w:tcPr>
          <w:p w14:paraId="19869C58" w14:textId="77777777" w:rsidR="00C04F9C" w:rsidRPr="003C5DDA" w:rsidRDefault="00C04F9C" w:rsidP="00494F30">
            <w:pPr>
              <w:rPr>
                <w:rFonts w:cs="Arial"/>
                <w:b/>
                <w:color w:val="0070C0"/>
              </w:rPr>
            </w:pPr>
            <w:r w:rsidRPr="003C5DDA">
              <w:rPr>
                <w:rFonts w:cs="Arial"/>
                <w:b/>
                <w:color w:val="0070C0"/>
              </w:rPr>
              <w:t>Budget details</w:t>
            </w:r>
          </w:p>
          <w:p w14:paraId="5C288EC5" w14:textId="77777777" w:rsidR="00C04F9C" w:rsidRPr="003C5DDA" w:rsidRDefault="00C04F9C" w:rsidP="00494F30">
            <w:pPr>
              <w:rPr>
                <w:rFonts w:cs="Arial"/>
                <w:bCs/>
                <w:iCs/>
                <w:color w:val="0070C0"/>
              </w:rPr>
            </w:pPr>
          </w:p>
        </w:tc>
      </w:tr>
      <w:tr w:rsidR="003C5DDA" w:rsidRPr="003C5DDA" w14:paraId="5E243663" w14:textId="77777777" w:rsidTr="00C04F9C">
        <w:tc>
          <w:tcPr>
            <w:tcW w:w="9918" w:type="dxa"/>
            <w:gridSpan w:val="3"/>
          </w:tcPr>
          <w:p w14:paraId="673AA49D" w14:textId="77777777" w:rsidR="00C04F9C" w:rsidRPr="003C5DDA" w:rsidRDefault="00C04F9C" w:rsidP="00494F30">
            <w:pPr>
              <w:rPr>
                <w:rFonts w:cs="Arial"/>
                <w:b/>
                <w:bCs/>
                <w:color w:val="0070C0"/>
                <w:sz w:val="22"/>
                <w:szCs w:val="22"/>
              </w:rPr>
            </w:pPr>
            <w:r w:rsidRPr="003C5DDA">
              <w:rPr>
                <w:rFonts w:cs="Arial"/>
                <w:b/>
                <w:bCs/>
                <w:color w:val="0070C0"/>
                <w:sz w:val="22"/>
                <w:szCs w:val="22"/>
              </w:rPr>
              <w:t xml:space="preserve">Staff costs: </w:t>
            </w:r>
          </w:p>
          <w:p w14:paraId="4FC9FBEB" w14:textId="77777777" w:rsidR="00C04F9C" w:rsidRPr="003C5DDA" w:rsidRDefault="00C04F9C" w:rsidP="00494F30">
            <w:pPr>
              <w:rPr>
                <w:rFonts w:cs="Arial"/>
                <w:color w:val="0070C0"/>
              </w:rPr>
            </w:pPr>
          </w:p>
          <w:p w14:paraId="12D23AE5" w14:textId="77777777" w:rsidR="00C04F9C" w:rsidRPr="003C5DDA" w:rsidRDefault="00C04F9C" w:rsidP="00C04F9C">
            <w:pPr>
              <w:keepNext/>
              <w:jc w:val="both"/>
              <w:rPr>
                <w:rFonts w:asciiTheme="minorHAnsi" w:hAnsiTheme="minorHAnsi" w:cstheme="minorBidi"/>
                <w:color w:val="0070C0"/>
                <w:sz w:val="22"/>
                <w:szCs w:val="22"/>
              </w:rPr>
            </w:pPr>
            <w:r w:rsidRPr="003C5DDA">
              <w:rPr>
                <w:rFonts w:asciiTheme="minorHAnsi" w:hAnsiTheme="minorHAnsi" w:cstheme="minorBidi"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DDA">
              <w:rPr>
                <w:rFonts w:asciiTheme="minorHAnsi" w:hAnsiTheme="minorHAnsi" w:cstheme="minorBidi"/>
                <w:color w:val="0070C0"/>
                <w:sz w:val="22"/>
                <w:szCs w:val="22"/>
              </w:rPr>
              <w:instrText xml:space="preserve"> FORMCHECKBOX </w:instrText>
            </w:r>
            <w:r w:rsidR="00E54540">
              <w:rPr>
                <w:rFonts w:asciiTheme="minorHAnsi" w:hAnsiTheme="minorHAnsi" w:cstheme="minorBidi"/>
                <w:color w:val="0070C0"/>
                <w:sz w:val="22"/>
                <w:szCs w:val="22"/>
              </w:rPr>
            </w:r>
            <w:r w:rsidR="00E54540">
              <w:rPr>
                <w:rFonts w:asciiTheme="minorHAnsi" w:hAnsiTheme="minorHAnsi" w:cstheme="minorBidi"/>
                <w:color w:val="0070C0"/>
                <w:sz w:val="22"/>
                <w:szCs w:val="22"/>
              </w:rPr>
              <w:fldChar w:fldCharType="separate"/>
            </w:r>
            <w:r w:rsidRPr="003C5DDA">
              <w:rPr>
                <w:rFonts w:asciiTheme="minorHAnsi" w:hAnsiTheme="minorHAnsi" w:cstheme="minorBidi"/>
                <w:color w:val="0070C0"/>
                <w:sz w:val="22"/>
                <w:szCs w:val="22"/>
              </w:rPr>
              <w:fldChar w:fldCharType="end"/>
            </w:r>
            <w:r w:rsidRPr="003C5DD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ab/>
            </w:r>
            <w:r w:rsidRPr="003C5DD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ab/>
            </w:r>
            <w:proofErr w:type="spellStart"/>
            <w:r w:rsidRPr="003C5DDA">
              <w:rPr>
                <w:rFonts w:asciiTheme="minorHAnsi" w:hAnsiTheme="minorHAnsi" w:cstheme="minorBidi"/>
                <w:color w:val="0070C0"/>
                <w:sz w:val="22"/>
                <w:szCs w:val="22"/>
              </w:rPr>
              <w:t>WorkTribe</w:t>
            </w:r>
            <w:proofErr w:type="spellEnd"/>
            <w:r w:rsidRPr="003C5DDA">
              <w:rPr>
                <w:rFonts w:asciiTheme="minorHAnsi" w:hAnsiTheme="minorHAnsi" w:cstheme="minorBidi"/>
                <w:color w:val="0070C0"/>
                <w:sz w:val="22"/>
                <w:szCs w:val="22"/>
              </w:rPr>
              <w:t xml:space="preserve"> attached</w:t>
            </w:r>
          </w:p>
          <w:p w14:paraId="4AC0B673" w14:textId="11C868E4" w:rsidR="00C04F9C" w:rsidRPr="003C5DDA" w:rsidRDefault="00C04F9C" w:rsidP="00C04F9C">
            <w:pPr>
              <w:keepNext/>
              <w:jc w:val="both"/>
              <w:rPr>
                <w:rFonts w:asciiTheme="minorHAnsi" w:hAnsiTheme="minorHAnsi" w:cstheme="minorBidi"/>
                <w:b/>
                <w:bCs/>
                <w:color w:val="0070C0"/>
                <w:sz w:val="22"/>
                <w:szCs w:val="22"/>
              </w:rPr>
            </w:pPr>
            <w:r w:rsidRPr="003C5DDA">
              <w:rPr>
                <w:rFonts w:asciiTheme="minorHAnsi" w:hAnsiTheme="minorHAnsi" w:cstheme="minorBidi"/>
                <w:b/>
                <w:bCs/>
                <w:color w:val="0070C0"/>
                <w:sz w:val="22"/>
                <w:szCs w:val="22"/>
              </w:rPr>
              <w:t>Note: your application will not be accepted without this document</w:t>
            </w:r>
          </w:p>
        </w:tc>
      </w:tr>
      <w:tr w:rsidR="003C5DDA" w:rsidRPr="003C5DDA" w14:paraId="62774530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9918" w:type="dxa"/>
            <w:gridSpan w:val="3"/>
          </w:tcPr>
          <w:p w14:paraId="2E476149" w14:textId="18615712" w:rsidR="00C04F9C" w:rsidRPr="003C5DDA" w:rsidRDefault="00C04F9C" w:rsidP="00494F30">
            <w:pPr>
              <w:rPr>
                <w:rFonts w:cs="Arial"/>
                <w:color w:val="0070C0"/>
              </w:rPr>
            </w:pPr>
            <w:r w:rsidRPr="003C5DDA">
              <w:rPr>
                <w:rFonts w:cs="Arial"/>
                <w:color w:val="0070C0"/>
              </w:rPr>
              <w:t>Total Research expenses for the duration of the project</w:t>
            </w:r>
          </w:p>
          <w:p w14:paraId="036C07E3" w14:textId="77777777" w:rsidR="00C04F9C" w:rsidRPr="003C5DDA" w:rsidRDefault="00C04F9C" w:rsidP="00494F30">
            <w:pPr>
              <w:rPr>
                <w:rFonts w:cs="Arial"/>
                <w:bCs/>
                <w:iCs/>
                <w:color w:val="0070C0"/>
              </w:rPr>
            </w:pPr>
          </w:p>
        </w:tc>
      </w:tr>
      <w:tr w:rsidR="003C5DDA" w:rsidRPr="003C5DDA" w14:paraId="351A2986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3480" w:type="dxa"/>
          </w:tcPr>
          <w:p w14:paraId="14A62559" w14:textId="77777777" w:rsidR="00C04F9C" w:rsidRPr="003C5DDA" w:rsidRDefault="00C04F9C" w:rsidP="00494F30">
            <w:pPr>
              <w:jc w:val="center"/>
              <w:rPr>
                <w:rFonts w:cs="Arial"/>
                <w:b/>
                <w:iCs/>
                <w:color w:val="0070C0"/>
              </w:rPr>
            </w:pPr>
            <w:r w:rsidRPr="003C5DDA">
              <w:rPr>
                <w:rFonts w:cs="Arial"/>
                <w:b/>
                <w:iCs/>
                <w:color w:val="0070C0"/>
              </w:rPr>
              <w:t>Category</w:t>
            </w:r>
          </w:p>
        </w:tc>
        <w:tc>
          <w:tcPr>
            <w:tcW w:w="3745" w:type="dxa"/>
          </w:tcPr>
          <w:p w14:paraId="44F371D1" w14:textId="77777777" w:rsidR="00C04F9C" w:rsidRPr="003C5DDA" w:rsidDel="00797355" w:rsidRDefault="00C04F9C" w:rsidP="00494F30">
            <w:pPr>
              <w:jc w:val="center"/>
              <w:rPr>
                <w:rFonts w:cs="Arial"/>
                <w:b/>
                <w:iCs/>
                <w:color w:val="0070C0"/>
              </w:rPr>
            </w:pPr>
            <w:r w:rsidRPr="003C5DDA">
              <w:rPr>
                <w:rFonts w:cs="Arial"/>
                <w:b/>
                <w:iCs/>
                <w:color w:val="0070C0"/>
              </w:rPr>
              <w:t>Breakdown by item headings</w:t>
            </w:r>
          </w:p>
        </w:tc>
        <w:tc>
          <w:tcPr>
            <w:tcW w:w="2693" w:type="dxa"/>
          </w:tcPr>
          <w:p w14:paraId="4A623864" w14:textId="77777777" w:rsidR="00C04F9C" w:rsidRPr="003C5DDA" w:rsidRDefault="00C04F9C" w:rsidP="00494F30">
            <w:pPr>
              <w:jc w:val="center"/>
              <w:rPr>
                <w:rFonts w:cs="Arial"/>
                <w:b/>
                <w:iCs/>
                <w:color w:val="0070C0"/>
              </w:rPr>
            </w:pPr>
            <w:r w:rsidRPr="003C5DDA">
              <w:rPr>
                <w:rFonts w:cs="Arial"/>
                <w:b/>
                <w:iCs/>
                <w:color w:val="0070C0"/>
              </w:rPr>
              <w:t xml:space="preserve">Category Total </w:t>
            </w:r>
          </w:p>
        </w:tc>
      </w:tr>
      <w:tr w:rsidR="003C5DDA" w:rsidRPr="003C5DDA" w14:paraId="532B1CBD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3480" w:type="dxa"/>
          </w:tcPr>
          <w:p w14:paraId="6F7FE669" w14:textId="6583D0CE" w:rsidR="00C04F9C" w:rsidRPr="003C5DDA" w:rsidRDefault="00C04F9C" w:rsidP="00820493">
            <w:pPr>
              <w:pStyle w:val="Heading4"/>
              <w:rPr>
                <w:rFonts w:cs="Arial"/>
                <w:b w:val="0"/>
                <w:i w:val="0"/>
                <w:color w:val="0070C0"/>
                <w:szCs w:val="20"/>
              </w:rPr>
            </w:pPr>
            <w:r w:rsidRPr="003C5DDA">
              <w:rPr>
                <w:rFonts w:cs="Arial"/>
                <w:b w:val="0"/>
                <w:i w:val="0"/>
                <w:color w:val="0070C0"/>
                <w:szCs w:val="20"/>
              </w:rPr>
              <w:lastRenderedPageBreak/>
              <w:t>Consumables</w:t>
            </w:r>
          </w:p>
        </w:tc>
        <w:tc>
          <w:tcPr>
            <w:tcW w:w="3745" w:type="dxa"/>
          </w:tcPr>
          <w:p w14:paraId="18B74DDF" w14:textId="77777777" w:rsidR="00C04F9C" w:rsidRPr="003C5DDA" w:rsidRDefault="00C04F9C" w:rsidP="00494F30">
            <w:pPr>
              <w:rPr>
                <w:rFonts w:cs="Arial"/>
                <w:bCs/>
                <w:color w:val="0070C0"/>
              </w:rPr>
            </w:pPr>
          </w:p>
          <w:p w14:paraId="4B332413" w14:textId="77777777" w:rsidR="00C04F9C" w:rsidRPr="003C5DDA" w:rsidRDefault="00C04F9C" w:rsidP="00494F30">
            <w:pPr>
              <w:rPr>
                <w:rFonts w:cs="Arial"/>
                <w:bCs/>
                <w:color w:val="0070C0"/>
              </w:rPr>
            </w:pPr>
          </w:p>
          <w:p w14:paraId="03FBD25C" w14:textId="77777777" w:rsidR="00C04F9C" w:rsidRPr="003C5DDA" w:rsidRDefault="00C04F9C" w:rsidP="00494F30">
            <w:pPr>
              <w:rPr>
                <w:rFonts w:cs="Arial"/>
                <w:bCs/>
                <w:color w:val="0070C0"/>
              </w:rPr>
            </w:pPr>
          </w:p>
        </w:tc>
        <w:tc>
          <w:tcPr>
            <w:tcW w:w="2693" w:type="dxa"/>
          </w:tcPr>
          <w:p w14:paraId="6EC1C4A6" w14:textId="77777777" w:rsidR="00C04F9C" w:rsidRPr="003C5DDA" w:rsidRDefault="00C04F9C" w:rsidP="00494F30">
            <w:pPr>
              <w:rPr>
                <w:rFonts w:cs="Arial"/>
                <w:bCs/>
                <w:color w:val="0070C0"/>
              </w:rPr>
            </w:pPr>
          </w:p>
          <w:p w14:paraId="1AA1FB1C" w14:textId="77777777" w:rsidR="00C04F9C" w:rsidRPr="003C5DDA" w:rsidRDefault="00C04F9C" w:rsidP="00494F30">
            <w:pPr>
              <w:rPr>
                <w:rFonts w:cs="Arial"/>
                <w:bCs/>
                <w:color w:val="0070C0"/>
              </w:rPr>
            </w:pPr>
          </w:p>
        </w:tc>
      </w:tr>
      <w:tr w:rsidR="003C5DDA" w:rsidRPr="003C5DDA" w14:paraId="18E6408C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3480" w:type="dxa"/>
          </w:tcPr>
          <w:p w14:paraId="6CCF3B5B" w14:textId="77777777" w:rsidR="00B61C11" w:rsidRPr="003C5DDA" w:rsidRDefault="00B61C11" w:rsidP="00820493">
            <w:pPr>
              <w:pStyle w:val="Heading4"/>
              <w:rPr>
                <w:rFonts w:cs="Arial"/>
                <w:b w:val="0"/>
                <w:bCs w:val="0"/>
                <w:i w:val="0"/>
                <w:iCs w:val="0"/>
                <w:color w:val="0070C0"/>
              </w:rPr>
            </w:pPr>
            <w:r w:rsidRPr="003C5DDA">
              <w:rPr>
                <w:rFonts w:cs="Arial"/>
                <w:b w:val="0"/>
                <w:bCs w:val="0"/>
                <w:i w:val="0"/>
                <w:iCs w:val="0"/>
                <w:color w:val="0070C0"/>
              </w:rPr>
              <w:t xml:space="preserve">PPIE costs  </w:t>
            </w:r>
          </w:p>
          <w:p w14:paraId="57CD8205" w14:textId="77777777" w:rsidR="00B61C11" w:rsidRPr="003C5DDA" w:rsidRDefault="00B61C11" w:rsidP="00B61C11">
            <w:pPr>
              <w:rPr>
                <w:color w:val="0070C0"/>
                <w:lang w:eastAsia="en-US"/>
              </w:rPr>
            </w:pPr>
          </w:p>
          <w:p w14:paraId="49D6B2C7" w14:textId="65250213" w:rsidR="00B61C11" w:rsidRPr="003C5DDA" w:rsidRDefault="00B61C11" w:rsidP="00B61C11">
            <w:pPr>
              <w:rPr>
                <w:color w:val="0070C0"/>
                <w:lang w:eastAsia="en-US"/>
              </w:rPr>
            </w:pPr>
          </w:p>
        </w:tc>
        <w:tc>
          <w:tcPr>
            <w:tcW w:w="3745" w:type="dxa"/>
          </w:tcPr>
          <w:p w14:paraId="4C95632B" w14:textId="77777777" w:rsidR="00B61C11" w:rsidRPr="003C5DDA" w:rsidRDefault="00B61C11" w:rsidP="00494F30">
            <w:pPr>
              <w:rPr>
                <w:rFonts w:cs="Arial"/>
                <w:bCs/>
                <w:color w:val="0070C0"/>
              </w:rPr>
            </w:pPr>
          </w:p>
        </w:tc>
        <w:tc>
          <w:tcPr>
            <w:tcW w:w="2693" w:type="dxa"/>
          </w:tcPr>
          <w:p w14:paraId="1A0A5186" w14:textId="77777777" w:rsidR="00B61C11" w:rsidRPr="003C5DDA" w:rsidRDefault="00B61C11" w:rsidP="00494F30">
            <w:pPr>
              <w:rPr>
                <w:rFonts w:cs="Arial"/>
                <w:bCs/>
                <w:color w:val="0070C0"/>
              </w:rPr>
            </w:pPr>
          </w:p>
        </w:tc>
      </w:tr>
      <w:tr w:rsidR="003C5DDA" w:rsidRPr="003C5DDA" w14:paraId="3ACDFD23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</w:tcPr>
          <w:p w14:paraId="37FA6803" w14:textId="77777777" w:rsidR="00C04F9C" w:rsidRPr="003C5DDA" w:rsidRDefault="00C04F9C" w:rsidP="00494F30">
            <w:pPr>
              <w:rPr>
                <w:rFonts w:cs="Arial"/>
                <w:color w:val="0070C0"/>
              </w:rPr>
            </w:pPr>
            <w:r w:rsidRPr="003C5DDA">
              <w:rPr>
                <w:rFonts w:cs="Arial"/>
                <w:color w:val="0070C0"/>
              </w:rPr>
              <w:t>Travel</w:t>
            </w:r>
            <w:r w:rsidRPr="003C5DDA">
              <w:rPr>
                <w:rFonts w:cs="Arial"/>
                <w:b/>
                <w:i/>
                <w:color w:val="0070C0"/>
              </w:rPr>
              <w:t xml:space="preserve">  </w:t>
            </w:r>
          </w:p>
        </w:tc>
        <w:tc>
          <w:tcPr>
            <w:tcW w:w="3745" w:type="dxa"/>
          </w:tcPr>
          <w:p w14:paraId="1C74FD67" w14:textId="77777777" w:rsidR="00C04F9C" w:rsidRPr="003C5DDA" w:rsidRDefault="00C04F9C" w:rsidP="00494F30">
            <w:pPr>
              <w:rPr>
                <w:rFonts w:cs="Arial"/>
                <w:bCs/>
                <w:color w:val="0070C0"/>
              </w:rPr>
            </w:pPr>
          </w:p>
          <w:p w14:paraId="4F2A28BE" w14:textId="77777777" w:rsidR="00C04F9C" w:rsidRPr="003C5DDA" w:rsidRDefault="00C04F9C" w:rsidP="00494F30">
            <w:pPr>
              <w:rPr>
                <w:rFonts w:cs="Arial"/>
                <w:bCs/>
                <w:color w:val="0070C0"/>
              </w:rPr>
            </w:pPr>
          </w:p>
          <w:p w14:paraId="1F69D013" w14:textId="77777777" w:rsidR="00C04F9C" w:rsidRPr="003C5DDA" w:rsidDel="00797355" w:rsidRDefault="00C04F9C" w:rsidP="00494F30">
            <w:pPr>
              <w:rPr>
                <w:rFonts w:cs="Arial"/>
                <w:bCs/>
                <w:color w:val="0070C0"/>
              </w:rPr>
            </w:pPr>
          </w:p>
        </w:tc>
        <w:tc>
          <w:tcPr>
            <w:tcW w:w="2693" w:type="dxa"/>
          </w:tcPr>
          <w:p w14:paraId="39603495" w14:textId="77777777" w:rsidR="00C04F9C" w:rsidRPr="003C5DDA" w:rsidRDefault="00C04F9C" w:rsidP="00494F30">
            <w:pPr>
              <w:rPr>
                <w:rFonts w:cs="Arial"/>
                <w:bCs/>
                <w:color w:val="0070C0"/>
              </w:rPr>
            </w:pPr>
          </w:p>
        </w:tc>
      </w:tr>
      <w:tr w:rsidR="003C5DDA" w:rsidRPr="003C5DDA" w14:paraId="755D6620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</w:tcPr>
          <w:p w14:paraId="0B750CB9" w14:textId="77777777" w:rsidR="00C04F9C" w:rsidRPr="003C5DDA" w:rsidRDefault="00C04F9C" w:rsidP="00494F30">
            <w:pPr>
              <w:pStyle w:val="Heading4"/>
              <w:rPr>
                <w:rFonts w:cs="Arial"/>
                <w:b w:val="0"/>
                <w:i w:val="0"/>
                <w:color w:val="0070C0"/>
                <w:szCs w:val="20"/>
              </w:rPr>
            </w:pPr>
            <w:r w:rsidRPr="003C5DDA">
              <w:rPr>
                <w:rFonts w:cs="Arial"/>
                <w:b w:val="0"/>
                <w:i w:val="0"/>
                <w:color w:val="0070C0"/>
                <w:szCs w:val="20"/>
              </w:rPr>
              <w:t xml:space="preserve">Miscellaneous </w:t>
            </w:r>
          </w:p>
          <w:p w14:paraId="2475C2FD" w14:textId="77777777" w:rsidR="00C04F9C" w:rsidRPr="003C5DDA" w:rsidRDefault="00C04F9C" w:rsidP="00494F30">
            <w:pPr>
              <w:pStyle w:val="Heading4"/>
              <w:rPr>
                <w:rFonts w:cs="Arial"/>
                <w:b w:val="0"/>
                <w:color w:val="0070C0"/>
                <w:sz w:val="16"/>
                <w:szCs w:val="16"/>
              </w:rPr>
            </w:pPr>
            <w:r w:rsidRPr="003C5DDA">
              <w:rPr>
                <w:rFonts w:cs="Arial"/>
                <w:b w:val="0"/>
                <w:color w:val="0070C0"/>
                <w:sz w:val="16"/>
                <w:szCs w:val="16"/>
              </w:rPr>
              <w:t>(include equipment, access charges where required)</w:t>
            </w:r>
          </w:p>
        </w:tc>
        <w:tc>
          <w:tcPr>
            <w:tcW w:w="3745" w:type="dxa"/>
          </w:tcPr>
          <w:p w14:paraId="54C63D13" w14:textId="77777777" w:rsidR="00C04F9C" w:rsidRPr="003C5DDA" w:rsidRDefault="00C04F9C" w:rsidP="00494F30">
            <w:pPr>
              <w:rPr>
                <w:rFonts w:cs="Arial"/>
                <w:bCs/>
                <w:color w:val="0070C0"/>
              </w:rPr>
            </w:pPr>
          </w:p>
          <w:p w14:paraId="5421E196" w14:textId="77777777" w:rsidR="00C04F9C" w:rsidRPr="003C5DDA" w:rsidRDefault="00C04F9C" w:rsidP="00494F30">
            <w:pPr>
              <w:rPr>
                <w:rFonts w:cs="Arial"/>
                <w:bCs/>
                <w:color w:val="0070C0"/>
              </w:rPr>
            </w:pPr>
          </w:p>
          <w:p w14:paraId="32D80F9C" w14:textId="77777777" w:rsidR="00C04F9C" w:rsidRPr="003C5DDA" w:rsidRDefault="00C04F9C" w:rsidP="00494F30">
            <w:pPr>
              <w:rPr>
                <w:rFonts w:cs="Arial"/>
                <w:bCs/>
                <w:color w:val="0070C0"/>
              </w:rPr>
            </w:pPr>
          </w:p>
        </w:tc>
        <w:tc>
          <w:tcPr>
            <w:tcW w:w="2693" w:type="dxa"/>
          </w:tcPr>
          <w:p w14:paraId="25DB9E87" w14:textId="77777777" w:rsidR="00C04F9C" w:rsidRPr="003C5DDA" w:rsidRDefault="00C04F9C" w:rsidP="00494F30">
            <w:pPr>
              <w:rPr>
                <w:rFonts w:cs="Arial"/>
                <w:bCs/>
                <w:color w:val="0070C0"/>
              </w:rPr>
            </w:pPr>
          </w:p>
        </w:tc>
      </w:tr>
      <w:tr w:rsidR="003C5DDA" w:rsidRPr="003C5DDA" w14:paraId="3F669B6D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7225" w:type="dxa"/>
            <w:gridSpan w:val="2"/>
          </w:tcPr>
          <w:p w14:paraId="77B749B7" w14:textId="065500BB" w:rsidR="00C04F9C" w:rsidRPr="003C5DDA" w:rsidRDefault="00C04F9C" w:rsidP="00820493">
            <w:pPr>
              <w:jc w:val="right"/>
              <w:rPr>
                <w:rFonts w:cs="Arial"/>
                <w:color w:val="0070C0"/>
              </w:rPr>
            </w:pPr>
            <w:r w:rsidRPr="003C5DDA">
              <w:rPr>
                <w:rFonts w:cs="Arial"/>
                <w:color w:val="0070C0"/>
              </w:rPr>
              <w:t>Total amount requested</w:t>
            </w:r>
          </w:p>
        </w:tc>
        <w:tc>
          <w:tcPr>
            <w:tcW w:w="2693" w:type="dxa"/>
          </w:tcPr>
          <w:p w14:paraId="4D93EFE2" w14:textId="77777777" w:rsidR="00C04F9C" w:rsidRPr="003C5DDA" w:rsidRDefault="00C04F9C" w:rsidP="00494F30">
            <w:pPr>
              <w:rPr>
                <w:rFonts w:cs="Arial"/>
                <w:b/>
                <w:bCs/>
                <w:color w:val="0070C0"/>
              </w:rPr>
            </w:pPr>
          </w:p>
        </w:tc>
      </w:tr>
      <w:tr w:rsidR="003C5DDA" w:rsidRPr="003C5DDA" w14:paraId="4ABC09D9" w14:textId="77777777" w:rsidTr="00F826C8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18" w:type="dxa"/>
            <w:gridSpan w:val="3"/>
          </w:tcPr>
          <w:p w14:paraId="04866EBC" w14:textId="77777777" w:rsidR="00AA1F7A" w:rsidRPr="003C5DDA" w:rsidRDefault="00AA1F7A" w:rsidP="00494F30">
            <w:pPr>
              <w:pStyle w:val="Heading3"/>
              <w:rPr>
                <w:rFonts w:cs="Arial"/>
                <w:color w:val="0070C0"/>
                <w:szCs w:val="20"/>
              </w:rPr>
            </w:pPr>
            <w:r w:rsidRPr="003C5DDA">
              <w:rPr>
                <w:rFonts w:cs="Arial"/>
                <w:color w:val="0070C0"/>
                <w:szCs w:val="20"/>
              </w:rPr>
              <w:t>Justification of costings:</w:t>
            </w:r>
          </w:p>
          <w:p w14:paraId="3452D1F4" w14:textId="77777777" w:rsidR="00AA1F7A" w:rsidRPr="003C5DDA" w:rsidRDefault="00AA1F7A" w:rsidP="00AA1F7A">
            <w:pPr>
              <w:rPr>
                <w:color w:val="0070C0"/>
                <w:lang w:eastAsia="en-US"/>
              </w:rPr>
            </w:pPr>
          </w:p>
          <w:p w14:paraId="684D4532" w14:textId="77777777" w:rsidR="00AA1F7A" w:rsidRPr="003C5DDA" w:rsidRDefault="00AA1F7A" w:rsidP="00AA1F7A">
            <w:pPr>
              <w:rPr>
                <w:color w:val="0070C0"/>
                <w:lang w:eastAsia="en-US"/>
              </w:rPr>
            </w:pPr>
          </w:p>
          <w:p w14:paraId="77647AE8" w14:textId="77777777" w:rsidR="00AA1F7A" w:rsidRPr="003C5DDA" w:rsidRDefault="00AA1F7A" w:rsidP="00AA1F7A">
            <w:pPr>
              <w:rPr>
                <w:color w:val="0070C0"/>
                <w:lang w:eastAsia="en-US"/>
              </w:rPr>
            </w:pPr>
          </w:p>
          <w:p w14:paraId="64CC1E20" w14:textId="77777777" w:rsidR="00AA1F7A" w:rsidRPr="003C5DDA" w:rsidRDefault="00AA1F7A" w:rsidP="00AA1F7A">
            <w:pPr>
              <w:rPr>
                <w:color w:val="0070C0"/>
                <w:lang w:eastAsia="en-US"/>
              </w:rPr>
            </w:pPr>
          </w:p>
          <w:p w14:paraId="05AC979B" w14:textId="77777777" w:rsidR="00AA1F7A" w:rsidRPr="003C5DDA" w:rsidRDefault="00AA1F7A" w:rsidP="00AA1F7A">
            <w:pPr>
              <w:rPr>
                <w:color w:val="0070C0"/>
                <w:lang w:eastAsia="en-US"/>
              </w:rPr>
            </w:pPr>
          </w:p>
          <w:p w14:paraId="5B32E65B" w14:textId="77777777" w:rsidR="00AA1F7A" w:rsidRPr="003C5DDA" w:rsidRDefault="00AA1F7A" w:rsidP="00494F30">
            <w:pPr>
              <w:rPr>
                <w:rFonts w:cs="Arial"/>
                <w:b/>
                <w:bCs/>
                <w:color w:val="0070C0"/>
              </w:rPr>
            </w:pPr>
          </w:p>
        </w:tc>
      </w:tr>
      <w:tr w:rsidR="003C5DDA" w:rsidRPr="003C5DDA" w14:paraId="3D5555C4" w14:textId="77777777" w:rsidTr="00083A1B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18" w:type="dxa"/>
            <w:gridSpan w:val="3"/>
          </w:tcPr>
          <w:p w14:paraId="706DC2CB" w14:textId="77777777" w:rsidR="00C04F9C" w:rsidRPr="003C5DDA" w:rsidRDefault="00C04F9C" w:rsidP="00C04F9C">
            <w:pPr>
              <w:rPr>
                <w:rFonts w:cs="Arial"/>
                <w:b/>
                <w:bCs/>
                <w:color w:val="0070C0"/>
              </w:rPr>
            </w:pPr>
            <w:r w:rsidRPr="003C5DDA">
              <w:rPr>
                <w:rFonts w:cs="Arial"/>
                <w:b/>
                <w:bCs/>
                <w:color w:val="0070C0"/>
              </w:rPr>
              <w:t>Departmental approval of costings:</w:t>
            </w:r>
          </w:p>
          <w:p w14:paraId="3DD6E427" w14:textId="77777777" w:rsidR="00C04F9C" w:rsidRPr="003C5DDA" w:rsidRDefault="00C04F9C" w:rsidP="00C04F9C">
            <w:pPr>
              <w:rPr>
                <w:rFonts w:cs="Arial"/>
                <w:b/>
                <w:bCs/>
                <w:color w:val="0070C0"/>
              </w:rPr>
            </w:pPr>
          </w:p>
          <w:p w14:paraId="77FB7020" w14:textId="77777777" w:rsidR="00C04F9C" w:rsidRPr="003C5DDA" w:rsidRDefault="00C04F9C" w:rsidP="00C04F9C">
            <w:pPr>
              <w:keepNext/>
              <w:jc w:val="both"/>
              <w:rPr>
                <w:rFonts w:asciiTheme="minorHAnsi" w:hAnsiTheme="minorHAnsi" w:cstheme="minorBidi"/>
                <w:color w:val="0070C0"/>
                <w:sz w:val="22"/>
                <w:szCs w:val="22"/>
              </w:rPr>
            </w:pPr>
            <w:r w:rsidRPr="003C5DDA">
              <w:rPr>
                <w:rFonts w:asciiTheme="minorHAnsi" w:hAnsiTheme="minorHAnsi" w:cstheme="minorBidi"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DDA">
              <w:rPr>
                <w:rFonts w:asciiTheme="minorHAnsi" w:hAnsiTheme="minorHAnsi" w:cstheme="minorBidi"/>
                <w:color w:val="0070C0"/>
                <w:sz w:val="22"/>
                <w:szCs w:val="22"/>
              </w:rPr>
              <w:instrText xml:space="preserve"> FORMCHECKBOX </w:instrText>
            </w:r>
            <w:r w:rsidR="00E54540">
              <w:rPr>
                <w:rFonts w:asciiTheme="minorHAnsi" w:hAnsiTheme="minorHAnsi" w:cstheme="minorBidi"/>
                <w:color w:val="0070C0"/>
                <w:sz w:val="22"/>
                <w:szCs w:val="22"/>
              </w:rPr>
            </w:r>
            <w:r w:rsidR="00E54540">
              <w:rPr>
                <w:rFonts w:asciiTheme="minorHAnsi" w:hAnsiTheme="minorHAnsi" w:cstheme="minorBidi"/>
                <w:color w:val="0070C0"/>
                <w:sz w:val="22"/>
                <w:szCs w:val="22"/>
              </w:rPr>
              <w:fldChar w:fldCharType="separate"/>
            </w:r>
            <w:r w:rsidRPr="003C5DDA">
              <w:rPr>
                <w:rFonts w:asciiTheme="minorHAnsi" w:hAnsiTheme="minorHAnsi" w:cstheme="minorBidi"/>
                <w:color w:val="0070C0"/>
                <w:sz w:val="22"/>
                <w:szCs w:val="22"/>
              </w:rPr>
              <w:fldChar w:fldCharType="end"/>
            </w:r>
            <w:r w:rsidRPr="003C5DD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ab/>
            </w:r>
            <w:r w:rsidRPr="003C5DD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ab/>
            </w:r>
            <w:r w:rsidRPr="003C5DDA">
              <w:rPr>
                <w:rFonts w:asciiTheme="minorHAnsi" w:hAnsiTheme="minorHAnsi" w:cstheme="minorBidi"/>
                <w:color w:val="0070C0"/>
                <w:sz w:val="22"/>
                <w:szCs w:val="22"/>
              </w:rPr>
              <w:t>Email confirmation attached</w:t>
            </w:r>
          </w:p>
          <w:p w14:paraId="0409722A" w14:textId="77777777" w:rsidR="00C04F9C" w:rsidRPr="003C5DDA" w:rsidRDefault="00C04F9C" w:rsidP="00C04F9C">
            <w:pPr>
              <w:rPr>
                <w:rFonts w:cs="Arial"/>
                <w:b/>
                <w:bCs/>
                <w:color w:val="0070C0"/>
              </w:rPr>
            </w:pPr>
          </w:p>
          <w:p w14:paraId="796D7684" w14:textId="77777777" w:rsidR="00C04F9C" w:rsidRPr="003C5DDA" w:rsidRDefault="00C04F9C" w:rsidP="00C04F9C">
            <w:pPr>
              <w:keepNext/>
              <w:jc w:val="both"/>
              <w:rPr>
                <w:rFonts w:asciiTheme="minorHAnsi" w:hAnsiTheme="minorHAnsi" w:cstheme="minorBidi"/>
                <w:b/>
                <w:bCs/>
                <w:color w:val="0070C0"/>
                <w:sz w:val="22"/>
                <w:szCs w:val="22"/>
              </w:rPr>
            </w:pPr>
            <w:r w:rsidRPr="003C5DDA">
              <w:rPr>
                <w:rFonts w:asciiTheme="minorHAnsi" w:hAnsiTheme="minorHAnsi" w:cstheme="minorBidi"/>
                <w:b/>
                <w:bCs/>
                <w:color w:val="0070C0"/>
                <w:sz w:val="22"/>
                <w:szCs w:val="22"/>
              </w:rPr>
              <w:t>Note: your application will not be accepted without this document</w:t>
            </w:r>
          </w:p>
          <w:p w14:paraId="1A86B834" w14:textId="06C835C2" w:rsidR="00C04F9C" w:rsidRPr="003C5DDA" w:rsidRDefault="00C04F9C" w:rsidP="00494F30">
            <w:pPr>
              <w:rPr>
                <w:rFonts w:cs="Arial"/>
                <w:b/>
                <w:bCs/>
                <w:color w:val="0070C0"/>
              </w:rPr>
            </w:pPr>
          </w:p>
        </w:tc>
      </w:tr>
    </w:tbl>
    <w:p w14:paraId="5651C1DA" w14:textId="77777777" w:rsidR="00C04F9C" w:rsidRDefault="00C04F9C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735C84" w:rsidRPr="00884506" w14:paraId="2066E0D8" w14:textId="77777777" w:rsidTr="329775E7">
        <w:tc>
          <w:tcPr>
            <w:tcW w:w="10190" w:type="dxa"/>
            <w:shd w:val="clear" w:color="auto" w:fill="D9D9D9" w:themeFill="background1" w:themeFillShade="D9"/>
          </w:tcPr>
          <w:p w14:paraId="1B51B32C" w14:textId="238C5B65" w:rsidR="00735C84" w:rsidRDefault="01340A4C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10</w:t>
            </w:r>
            <w:r w:rsidR="25E1B79E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) </w:t>
            </w:r>
            <w:r w:rsidR="7087B16F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Aligned Fun</w:t>
            </w:r>
            <w:r w:rsidR="5E197C98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</w:t>
            </w:r>
            <w:r w:rsidR="7087B16F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ing</w:t>
            </w:r>
          </w:p>
          <w:p w14:paraId="28535815" w14:textId="771DDAF0" w:rsidR="00735C84" w:rsidRPr="00DF78C7" w:rsidRDefault="25E1B79E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Please</w:t>
            </w:r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outline what matched funding is available to support the project and </w:t>
            </w:r>
            <w:proofErr w:type="gramStart"/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future plans</w:t>
            </w:r>
            <w:proofErr w:type="gramEnd"/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for</w:t>
            </w:r>
            <w:r w:rsidR="5E197C98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funding applications.</w:t>
            </w:r>
          </w:p>
        </w:tc>
      </w:tr>
      <w:tr w:rsidR="00735C84" w:rsidRPr="00884506" w14:paraId="1B378E3C" w14:textId="77777777" w:rsidTr="329775E7">
        <w:trPr>
          <w:trHeight w:val="531"/>
        </w:trPr>
        <w:tc>
          <w:tcPr>
            <w:tcW w:w="10190" w:type="dxa"/>
          </w:tcPr>
          <w:p w14:paraId="1D6733B6" w14:textId="77777777" w:rsidR="00735C84" w:rsidRPr="00884506" w:rsidRDefault="00735C8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62FDF67" w14:textId="77777777" w:rsidR="00735C84" w:rsidRDefault="00735C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2569EB" w:rsidRPr="00884506" w14:paraId="043425A8" w14:textId="77777777" w:rsidTr="329775E7">
        <w:tc>
          <w:tcPr>
            <w:tcW w:w="10077" w:type="dxa"/>
            <w:shd w:val="clear" w:color="auto" w:fill="D9D9D9" w:themeFill="background1" w:themeFillShade="D9"/>
            <w:hideMark/>
          </w:tcPr>
          <w:p w14:paraId="381F1143" w14:textId="02402B2F" w:rsidR="002569EB" w:rsidRPr="00884506" w:rsidRDefault="002569EB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="0A743B91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11</w:t>
            </w:r>
            <w:r w:rsidR="0BFB9462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) Operational Readiness / Ability to Deliver within the </w:t>
            </w:r>
            <w:r w:rsidR="54FF99D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project</w:t>
            </w:r>
            <w:r w:rsidR="0BFB9462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period (max. 200 words)</w:t>
            </w:r>
          </w:p>
          <w:p w14:paraId="1AE5FD53" w14:textId="21D911E2" w:rsidR="002569EB" w:rsidRPr="0056651B" w:rsidRDefault="0BFB9462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provide details of your ability to begin the 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on </w:t>
            </w:r>
            <w:r w:rsidR="102ACC68" w:rsidRPr="329775E7">
              <w:rPr>
                <w:rFonts w:asciiTheme="minorHAnsi" w:hAnsiTheme="minorHAnsi" w:cstheme="minorBidi"/>
                <w:i/>
                <w:iCs/>
              </w:rPr>
              <w:t>0</w:t>
            </w:r>
            <w:r w:rsidR="009A79A9">
              <w:rPr>
                <w:rFonts w:asciiTheme="minorHAnsi" w:hAnsiTheme="minorHAnsi" w:cstheme="minorBidi"/>
                <w:i/>
                <w:iCs/>
              </w:rPr>
              <w:t>8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9A79A9">
              <w:rPr>
                <w:rFonts w:asciiTheme="minorHAnsi" w:hAnsiTheme="minorHAnsi" w:cstheme="minorBidi"/>
                <w:i/>
                <w:iCs/>
              </w:rPr>
              <w:t>January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 202</w:t>
            </w:r>
            <w:r w:rsidR="009A79A9">
              <w:rPr>
                <w:rFonts w:asciiTheme="minorHAnsi" w:hAnsiTheme="minorHAnsi" w:cstheme="minorBidi"/>
                <w:i/>
                <w:iCs/>
              </w:rPr>
              <w:t>5</w:t>
            </w:r>
            <w:r w:rsidRPr="329775E7">
              <w:rPr>
                <w:rFonts w:asciiTheme="minorHAnsi" w:hAnsiTheme="minorHAnsi" w:cstheme="minorBidi"/>
                <w:i/>
                <w:iCs/>
              </w:rPr>
              <w:t>. Proposals should be ‘operationally ready’ in terms of ethical approval, patient numbers, tissue sample specifications, equipment availability, third party intellectual property considerations, data analysis, etc</w:t>
            </w:r>
            <w:r w:rsidRPr="329775E7">
              <w:rPr>
                <w:rFonts w:asciiTheme="minorHAnsi" w:hAnsiTheme="minorHAnsi" w:cstheme="minorBidi"/>
                <w:b/>
                <w:bCs/>
                <w:i/>
                <w:iCs/>
              </w:rPr>
              <w:t>.</w:t>
            </w:r>
            <w:r w:rsidRPr="329775E7">
              <w:rPr>
                <w:rFonts w:asciiTheme="minorHAnsi" w:hAnsiTheme="minorHAnsi" w:cstheme="minorBidi"/>
                <w:b/>
                <w:bCs/>
                <w:i/>
                <w:iCs/>
                <w:color w:val="FF0000"/>
              </w:rPr>
              <w:t xml:space="preserve">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Describe the ability of the applicant/team to deliver the 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(e.g. track record, expertise in specific areas). </w:t>
            </w:r>
          </w:p>
        </w:tc>
      </w:tr>
      <w:tr w:rsidR="002569EB" w:rsidRPr="00884506" w14:paraId="5752E678" w14:textId="77777777" w:rsidTr="329775E7">
        <w:trPr>
          <w:trHeight w:val="548"/>
        </w:trPr>
        <w:tc>
          <w:tcPr>
            <w:tcW w:w="10077" w:type="dxa"/>
          </w:tcPr>
          <w:p w14:paraId="5F9562F7" w14:textId="77777777" w:rsidR="002569EB" w:rsidRDefault="002569EB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1027BC5" w14:textId="77777777" w:rsidR="002569EB" w:rsidRPr="00884506" w:rsidRDefault="002569EB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9889756" w14:textId="0822BCE0" w:rsidR="00735C84" w:rsidRDefault="00735C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50"/>
      </w:tblGrid>
      <w:tr w:rsidR="00C20C39" w:rsidRPr="00884506" w14:paraId="3679D374" w14:textId="77777777" w:rsidTr="329775E7">
        <w:trPr>
          <w:trHeight w:val="310"/>
        </w:trPr>
        <w:tc>
          <w:tcPr>
            <w:tcW w:w="9952" w:type="dxa"/>
            <w:gridSpan w:val="2"/>
            <w:shd w:val="clear" w:color="auto" w:fill="D9D9D9" w:themeFill="background1" w:themeFillShade="D9"/>
            <w:hideMark/>
          </w:tcPr>
          <w:p w14:paraId="49B16B9A" w14:textId="4FBB7068" w:rsidR="00C20C39" w:rsidRPr="00884506" w:rsidRDefault="22E202CB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A743B91"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4372D3FE"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) Ethics</w:t>
            </w:r>
          </w:p>
        </w:tc>
      </w:tr>
      <w:tr w:rsidR="00C20C39" w:rsidRPr="00884506" w14:paraId="3EB9FD61" w14:textId="77777777" w:rsidTr="329775E7">
        <w:trPr>
          <w:trHeight w:val="310"/>
        </w:trPr>
        <w:tc>
          <w:tcPr>
            <w:tcW w:w="3402" w:type="dxa"/>
            <w:hideMark/>
          </w:tcPr>
          <w:p w14:paraId="7AB1E12E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54540">
              <w:rPr>
                <w:rFonts w:asciiTheme="minorHAnsi" w:hAnsiTheme="minorHAnsi"/>
                <w:sz w:val="22"/>
                <w:szCs w:val="22"/>
              </w:rPr>
            </w:r>
            <w:r w:rsidR="00E5454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884506">
              <w:rPr>
                <w:rFonts w:asciiTheme="minorHAnsi" w:hAnsiTheme="minorHAnsi"/>
                <w:sz w:val="22"/>
                <w:szCs w:val="22"/>
              </w:rPr>
              <w:tab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 xml:space="preserve">Not required </w:t>
            </w:r>
          </w:p>
        </w:tc>
        <w:tc>
          <w:tcPr>
            <w:tcW w:w="6550" w:type="dxa"/>
            <w:hideMark/>
          </w:tcPr>
          <w:p w14:paraId="15188BF6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 xml:space="preserve">Please give reason </w:t>
            </w:r>
            <w:r w:rsidRPr="329775E7">
              <w:rPr>
                <w:rFonts w:asciiTheme="minorHAnsi" w:hAnsiTheme="minorHAnsi"/>
                <w:i/>
                <w:iCs/>
                <w:sz w:val="22"/>
                <w:szCs w:val="22"/>
              </w:rPr>
              <w:t>(e.g. does not involve human material):</w:t>
            </w:r>
          </w:p>
          <w:bookmarkStart w:id="1" w:name="Text4"/>
          <w:p w14:paraId="69BE25B8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C20C39" w:rsidRPr="00884506" w14:paraId="07679F0B" w14:textId="77777777" w:rsidTr="329775E7">
        <w:trPr>
          <w:trHeight w:val="310"/>
        </w:trPr>
        <w:tc>
          <w:tcPr>
            <w:tcW w:w="3402" w:type="dxa"/>
            <w:hideMark/>
          </w:tcPr>
          <w:p w14:paraId="003A3D8C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E54540">
              <w:rPr>
                <w:rFonts w:asciiTheme="minorHAnsi" w:hAnsiTheme="minorHAnsi"/>
                <w:sz w:val="22"/>
                <w:szCs w:val="22"/>
              </w:rPr>
            </w:r>
            <w:r w:rsidR="00E5454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/>
                <w:sz w:val="22"/>
                <w:szCs w:val="22"/>
              </w:rPr>
              <w:tab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 xml:space="preserve">Application in progress </w:t>
            </w:r>
          </w:p>
        </w:tc>
        <w:tc>
          <w:tcPr>
            <w:tcW w:w="6550" w:type="dxa"/>
            <w:hideMark/>
          </w:tcPr>
          <w:p w14:paraId="5557C607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>Please state status:</w:t>
            </w:r>
          </w:p>
          <w:bookmarkStart w:id="2" w:name="Text2"/>
          <w:p w14:paraId="2354CDCB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C20C39" w:rsidRPr="00884506" w14:paraId="393B3F2A" w14:textId="77777777" w:rsidTr="329775E7">
        <w:trPr>
          <w:trHeight w:val="310"/>
        </w:trPr>
        <w:tc>
          <w:tcPr>
            <w:tcW w:w="3402" w:type="dxa"/>
            <w:hideMark/>
          </w:tcPr>
          <w:p w14:paraId="2D4D289D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>Ethics (REC) obtained</w:t>
            </w:r>
          </w:p>
        </w:tc>
        <w:tc>
          <w:tcPr>
            <w:tcW w:w="6550" w:type="dxa"/>
            <w:hideMark/>
          </w:tcPr>
          <w:p w14:paraId="041BCAAF" w14:textId="01EF56D1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 xml:space="preserve">Please give relevant REC </w:t>
            </w:r>
            <w:r w:rsidR="5A8D4643" w:rsidRPr="329775E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proposal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title and reference number:</w:t>
            </w:r>
            <w:bookmarkStart w:id="3" w:name="Text3"/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AE4435A" w14:textId="71F89D6C" w:rsidR="00735C84" w:rsidRDefault="00735C84" w:rsidP="329775E7">
      <w:pPr>
        <w:spacing w:before="120" w:after="120"/>
        <w:jc w:val="center"/>
        <w:rPr>
          <w:rFonts w:asciiTheme="minorHAnsi" w:hAnsiTheme="minorHAnsi" w:cstheme="minorBidi"/>
          <w:sz w:val="22"/>
          <w:szCs w:val="22"/>
        </w:rPr>
      </w:pPr>
    </w:p>
    <w:p w14:paraId="40B4CE0C" w14:textId="730A7EC1" w:rsidR="00153F22" w:rsidRPr="00884506" w:rsidRDefault="00153F22" w:rsidP="329775E7">
      <w:pPr>
        <w:spacing w:before="120" w:after="120"/>
        <w:jc w:val="center"/>
        <w:rPr>
          <w:rFonts w:asciiTheme="minorHAnsi" w:hAnsiTheme="minorHAnsi" w:cstheme="minorBidi"/>
          <w:sz w:val="22"/>
          <w:szCs w:val="22"/>
        </w:rPr>
      </w:pPr>
    </w:p>
    <w:p w14:paraId="6D6E5151" w14:textId="2798F000" w:rsidR="00EC65AE" w:rsidRDefault="00EC65AE" w:rsidP="329775E7">
      <w:pPr>
        <w:jc w:val="center"/>
        <w:rPr>
          <w:rFonts w:asciiTheme="minorHAnsi" w:hAnsiTheme="minorHAnsi"/>
          <w:sz w:val="22"/>
          <w:szCs w:val="22"/>
        </w:rPr>
      </w:pPr>
    </w:p>
    <w:sectPr w:rsidR="00EC65AE" w:rsidSect="000C31BE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993" w:right="1133" w:bottom="720" w:left="720" w:header="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BB2E" w14:textId="77777777" w:rsidR="000C31BE" w:rsidRDefault="000C31BE" w:rsidP="00170E71">
      <w:r>
        <w:separator/>
      </w:r>
    </w:p>
  </w:endnote>
  <w:endnote w:type="continuationSeparator" w:id="0">
    <w:p w14:paraId="41F82816" w14:textId="77777777" w:rsidR="000C31BE" w:rsidRDefault="000C31BE" w:rsidP="00170E71">
      <w:r>
        <w:continuationSeparator/>
      </w:r>
    </w:p>
  </w:endnote>
  <w:endnote w:type="continuationNotice" w:id="1">
    <w:p w14:paraId="313D7B27" w14:textId="77777777" w:rsidR="000C31BE" w:rsidRDefault="000C31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A079" w14:textId="77777777" w:rsidR="00877270" w:rsidRPr="0056651B" w:rsidRDefault="00877270">
    <w:pPr>
      <w:pStyle w:val="Footer"/>
      <w:jc w:val="center"/>
      <w:rPr>
        <w:rFonts w:asciiTheme="minorHAnsi" w:hAnsiTheme="minorHAnsi"/>
        <w:sz w:val="28"/>
        <w:szCs w:val="28"/>
      </w:rPr>
    </w:pPr>
  </w:p>
  <w:p w14:paraId="41152FBA" w14:textId="77777777" w:rsidR="00877270" w:rsidRPr="008743B0" w:rsidRDefault="00877270" w:rsidP="008743B0">
    <w:pPr>
      <w:pStyle w:val="Footer"/>
      <w:tabs>
        <w:tab w:val="clear" w:pos="4153"/>
        <w:tab w:val="center" w:pos="1985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748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46197" w14:textId="685FAAC8" w:rsidR="0091185F" w:rsidRDefault="009118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17F2C" w14:textId="4854F5AF" w:rsidR="329775E7" w:rsidRDefault="329775E7" w:rsidP="32977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09FF" w14:textId="77777777" w:rsidR="000C31BE" w:rsidRDefault="000C31BE" w:rsidP="00170E71">
      <w:r>
        <w:separator/>
      </w:r>
    </w:p>
  </w:footnote>
  <w:footnote w:type="continuationSeparator" w:id="0">
    <w:p w14:paraId="6BBE9448" w14:textId="77777777" w:rsidR="000C31BE" w:rsidRDefault="000C31BE" w:rsidP="00170E71">
      <w:r>
        <w:continuationSeparator/>
      </w:r>
    </w:p>
  </w:footnote>
  <w:footnote w:type="continuationNotice" w:id="1">
    <w:p w14:paraId="30316D4F" w14:textId="77777777" w:rsidR="000C31BE" w:rsidRDefault="000C31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B8EB" w14:textId="77777777" w:rsidR="00A07683" w:rsidRDefault="00A07683" w:rsidP="00A07683">
    <w:pPr>
      <w:pStyle w:val="Header"/>
      <w:ind w:right="-307"/>
      <w:jc w:val="right"/>
    </w:pPr>
  </w:p>
  <w:p w14:paraId="55ABD414" w14:textId="77777777" w:rsidR="00A07683" w:rsidRDefault="00A07683" w:rsidP="00A07683">
    <w:pPr>
      <w:pStyle w:val="Header"/>
      <w:ind w:right="-307"/>
      <w:jc w:val="right"/>
    </w:pPr>
    <w:r>
      <w:t xml:space="preserve"> </w:t>
    </w:r>
  </w:p>
  <w:p w14:paraId="3BF3F2C2" w14:textId="77777777" w:rsidR="00A07683" w:rsidRDefault="00A0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E2D5" w14:textId="0F3E187F" w:rsidR="00A07683" w:rsidRDefault="00A07683" w:rsidP="00DE4D73">
    <w:pPr>
      <w:pStyle w:val="Header"/>
    </w:pPr>
  </w:p>
  <w:p w14:paraId="6E03E669" w14:textId="77777777" w:rsidR="00A07683" w:rsidRDefault="00A07683" w:rsidP="008A67C1">
    <w:pPr>
      <w:pStyle w:val="Header"/>
      <w:ind w:right="-307"/>
      <w:jc w:val="right"/>
    </w:pPr>
    <w:r>
      <w:t xml:space="preserve"> </w:t>
    </w:r>
  </w:p>
  <w:p w14:paraId="26AB2C9A" w14:textId="77777777" w:rsidR="00A07683" w:rsidRDefault="00A07683" w:rsidP="00DE4D73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D6F"/>
    <w:multiLevelType w:val="hybridMultilevel"/>
    <w:tmpl w:val="07467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5834"/>
    <w:multiLevelType w:val="hybridMultilevel"/>
    <w:tmpl w:val="F2D8F2B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4904879"/>
    <w:multiLevelType w:val="hybridMultilevel"/>
    <w:tmpl w:val="3EAE1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45FD"/>
    <w:multiLevelType w:val="hybridMultilevel"/>
    <w:tmpl w:val="005AB32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D58"/>
    <w:multiLevelType w:val="multilevel"/>
    <w:tmpl w:val="005AB32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45E4"/>
    <w:multiLevelType w:val="hybridMultilevel"/>
    <w:tmpl w:val="06B8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71CE"/>
    <w:multiLevelType w:val="hybridMultilevel"/>
    <w:tmpl w:val="5840E2AC"/>
    <w:lvl w:ilvl="0" w:tplc="18FCF0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2227"/>
    <w:multiLevelType w:val="hybridMultilevel"/>
    <w:tmpl w:val="F6CEE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2764C3"/>
    <w:multiLevelType w:val="hybridMultilevel"/>
    <w:tmpl w:val="CB46F0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037F4A"/>
    <w:multiLevelType w:val="hybridMultilevel"/>
    <w:tmpl w:val="3A94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D368D"/>
    <w:multiLevelType w:val="hybridMultilevel"/>
    <w:tmpl w:val="72023BD2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062A"/>
    <w:multiLevelType w:val="hybridMultilevel"/>
    <w:tmpl w:val="5478D00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3495994"/>
    <w:multiLevelType w:val="hybridMultilevel"/>
    <w:tmpl w:val="9618AA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6B00AA"/>
    <w:multiLevelType w:val="hybridMultilevel"/>
    <w:tmpl w:val="5CB29C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CD1E0A"/>
    <w:multiLevelType w:val="hybridMultilevel"/>
    <w:tmpl w:val="4C060C5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F86637F"/>
    <w:multiLevelType w:val="hybridMultilevel"/>
    <w:tmpl w:val="71C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12CCD"/>
    <w:multiLevelType w:val="hybridMultilevel"/>
    <w:tmpl w:val="24482916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C0BFD"/>
    <w:multiLevelType w:val="hybridMultilevel"/>
    <w:tmpl w:val="B37E8612"/>
    <w:lvl w:ilvl="0" w:tplc="06821CA4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B81CE1"/>
    <w:multiLevelType w:val="hybridMultilevel"/>
    <w:tmpl w:val="55865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547B6"/>
    <w:multiLevelType w:val="hybridMultilevel"/>
    <w:tmpl w:val="8B9A2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21535F"/>
    <w:multiLevelType w:val="hybridMultilevel"/>
    <w:tmpl w:val="668EB208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39302FAD"/>
    <w:multiLevelType w:val="hybridMultilevel"/>
    <w:tmpl w:val="BC7EA01C"/>
    <w:lvl w:ilvl="0" w:tplc="E7AE88D4">
      <w:numFmt w:val="bullet"/>
      <w:lvlText w:val="•"/>
      <w:lvlJc w:val="left"/>
      <w:pPr>
        <w:ind w:left="720" w:hanging="72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50301"/>
    <w:multiLevelType w:val="hybridMultilevel"/>
    <w:tmpl w:val="C864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26650"/>
    <w:multiLevelType w:val="hybridMultilevel"/>
    <w:tmpl w:val="FFFFFFFF"/>
    <w:lvl w:ilvl="0" w:tplc="A5A054DA">
      <w:start w:val="1"/>
      <w:numFmt w:val="decimal"/>
      <w:lvlText w:val="%1)"/>
      <w:lvlJc w:val="left"/>
      <w:pPr>
        <w:ind w:left="720" w:hanging="360"/>
      </w:pPr>
    </w:lvl>
    <w:lvl w:ilvl="1" w:tplc="C7FA4F72">
      <w:start w:val="1"/>
      <w:numFmt w:val="lowerLetter"/>
      <w:lvlText w:val="%2."/>
      <w:lvlJc w:val="left"/>
      <w:pPr>
        <w:ind w:left="1440" w:hanging="360"/>
      </w:pPr>
    </w:lvl>
    <w:lvl w:ilvl="2" w:tplc="3F807D56">
      <w:start w:val="1"/>
      <w:numFmt w:val="lowerRoman"/>
      <w:lvlText w:val="%3."/>
      <w:lvlJc w:val="right"/>
      <w:pPr>
        <w:ind w:left="2160" w:hanging="180"/>
      </w:pPr>
    </w:lvl>
    <w:lvl w:ilvl="3" w:tplc="AE740F6E">
      <w:start w:val="1"/>
      <w:numFmt w:val="decimal"/>
      <w:lvlText w:val="%4."/>
      <w:lvlJc w:val="left"/>
      <w:pPr>
        <w:ind w:left="2880" w:hanging="360"/>
      </w:pPr>
    </w:lvl>
    <w:lvl w:ilvl="4" w:tplc="6C2AF1C8">
      <w:start w:val="1"/>
      <w:numFmt w:val="lowerLetter"/>
      <w:lvlText w:val="%5."/>
      <w:lvlJc w:val="left"/>
      <w:pPr>
        <w:ind w:left="3600" w:hanging="360"/>
      </w:pPr>
    </w:lvl>
    <w:lvl w:ilvl="5" w:tplc="3A5AE832">
      <w:start w:val="1"/>
      <w:numFmt w:val="lowerRoman"/>
      <w:lvlText w:val="%6."/>
      <w:lvlJc w:val="right"/>
      <w:pPr>
        <w:ind w:left="4320" w:hanging="180"/>
      </w:pPr>
    </w:lvl>
    <w:lvl w:ilvl="6" w:tplc="4BF20C4C">
      <w:start w:val="1"/>
      <w:numFmt w:val="decimal"/>
      <w:lvlText w:val="%7."/>
      <w:lvlJc w:val="left"/>
      <w:pPr>
        <w:ind w:left="5040" w:hanging="360"/>
      </w:pPr>
    </w:lvl>
    <w:lvl w:ilvl="7" w:tplc="2A80E522">
      <w:start w:val="1"/>
      <w:numFmt w:val="lowerLetter"/>
      <w:lvlText w:val="%8."/>
      <w:lvlJc w:val="left"/>
      <w:pPr>
        <w:ind w:left="5760" w:hanging="360"/>
      </w:pPr>
    </w:lvl>
    <w:lvl w:ilvl="8" w:tplc="0810CAB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9787D"/>
    <w:multiLevelType w:val="hybridMultilevel"/>
    <w:tmpl w:val="4C8CE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501DF"/>
    <w:multiLevelType w:val="hybridMultilevel"/>
    <w:tmpl w:val="0FEAD0D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51BA3"/>
    <w:multiLevelType w:val="hybridMultilevel"/>
    <w:tmpl w:val="E652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C60FA"/>
    <w:multiLevelType w:val="hybridMultilevel"/>
    <w:tmpl w:val="3FCCC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6611B7"/>
    <w:multiLevelType w:val="hybridMultilevel"/>
    <w:tmpl w:val="F8C2EE86"/>
    <w:lvl w:ilvl="0" w:tplc="08F643C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831479"/>
    <w:multiLevelType w:val="hybridMultilevel"/>
    <w:tmpl w:val="3D30C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4A348F"/>
    <w:multiLevelType w:val="hybridMultilevel"/>
    <w:tmpl w:val="BF68AA62"/>
    <w:lvl w:ilvl="0" w:tplc="E20EC2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07BE3"/>
    <w:multiLevelType w:val="hybridMultilevel"/>
    <w:tmpl w:val="2C62FB9A"/>
    <w:lvl w:ilvl="0" w:tplc="4B0C85E2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1EF4D"/>
    <w:multiLevelType w:val="hybridMultilevel"/>
    <w:tmpl w:val="FFFFFFFF"/>
    <w:lvl w:ilvl="0" w:tplc="1A9C10C2">
      <w:start w:val="1"/>
      <w:numFmt w:val="decimal"/>
      <w:lvlText w:val="%1)"/>
      <w:lvlJc w:val="left"/>
      <w:pPr>
        <w:ind w:left="720" w:hanging="360"/>
      </w:pPr>
    </w:lvl>
    <w:lvl w:ilvl="1" w:tplc="5E4E38B6">
      <w:start w:val="1"/>
      <w:numFmt w:val="lowerLetter"/>
      <w:lvlText w:val="%2."/>
      <w:lvlJc w:val="left"/>
      <w:pPr>
        <w:ind w:left="1440" w:hanging="360"/>
      </w:pPr>
    </w:lvl>
    <w:lvl w:ilvl="2" w:tplc="E62488A0">
      <w:start w:val="1"/>
      <w:numFmt w:val="lowerRoman"/>
      <w:lvlText w:val="%3."/>
      <w:lvlJc w:val="right"/>
      <w:pPr>
        <w:ind w:left="2160" w:hanging="180"/>
      </w:pPr>
    </w:lvl>
    <w:lvl w:ilvl="3" w:tplc="DDD608B4">
      <w:start w:val="1"/>
      <w:numFmt w:val="decimal"/>
      <w:lvlText w:val="%4."/>
      <w:lvlJc w:val="left"/>
      <w:pPr>
        <w:ind w:left="2880" w:hanging="360"/>
      </w:pPr>
    </w:lvl>
    <w:lvl w:ilvl="4" w:tplc="54BAF12E">
      <w:start w:val="1"/>
      <w:numFmt w:val="lowerLetter"/>
      <w:lvlText w:val="%5."/>
      <w:lvlJc w:val="left"/>
      <w:pPr>
        <w:ind w:left="3600" w:hanging="360"/>
      </w:pPr>
    </w:lvl>
    <w:lvl w:ilvl="5" w:tplc="0B028C04">
      <w:start w:val="1"/>
      <w:numFmt w:val="lowerRoman"/>
      <w:lvlText w:val="%6."/>
      <w:lvlJc w:val="right"/>
      <w:pPr>
        <w:ind w:left="4320" w:hanging="180"/>
      </w:pPr>
    </w:lvl>
    <w:lvl w:ilvl="6" w:tplc="056C4154">
      <w:start w:val="1"/>
      <w:numFmt w:val="decimal"/>
      <w:lvlText w:val="%7."/>
      <w:lvlJc w:val="left"/>
      <w:pPr>
        <w:ind w:left="5040" w:hanging="360"/>
      </w:pPr>
    </w:lvl>
    <w:lvl w:ilvl="7" w:tplc="BF42D9F8">
      <w:start w:val="1"/>
      <w:numFmt w:val="lowerLetter"/>
      <w:lvlText w:val="%8."/>
      <w:lvlJc w:val="left"/>
      <w:pPr>
        <w:ind w:left="5760" w:hanging="360"/>
      </w:pPr>
    </w:lvl>
    <w:lvl w:ilvl="8" w:tplc="7880673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94EB6"/>
    <w:multiLevelType w:val="hybridMultilevel"/>
    <w:tmpl w:val="BFB0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A7762"/>
    <w:multiLevelType w:val="hybridMultilevel"/>
    <w:tmpl w:val="5B229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84A4C"/>
    <w:multiLevelType w:val="hybridMultilevel"/>
    <w:tmpl w:val="7850F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E84267"/>
    <w:multiLevelType w:val="hybridMultilevel"/>
    <w:tmpl w:val="45C89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4344B"/>
    <w:multiLevelType w:val="hybridMultilevel"/>
    <w:tmpl w:val="9AF40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7406A"/>
    <w:multiLevelType w:val="hybridMultilevel"/>
    <w:tmpl w:val="8508E6F4"/>
    <w:lvl w:ilvl="0" w:tplc="BC5A4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25990">
    <w:abstractNumId w:val="23"/>
  </w:num>
  <w:num w:numId="2" w16cid:durableId="1098212399">
    <w:abstractNumId w:val="32"/>
  </w:num>
  <w:num w:numId="3" w16cid:durableId="1050768971">
    <w:abstractNumId w:val="39"/>
  </w:num>
  <w:num w:numId="4" w16cid:durableId="237904119">
    <w:abstractNumId w:val="16"/>
  </w:num>
  <w:num w:numId="5" w16cid:durableId="1850751018">
    <w:abstractNumId w:val="2"/>
  </w:num>
  <w:num w:numId="6" w16cid:durableId="1263535201">
    <w:abstractNumId w:val="25"/>
  </w:num>
  <w:num w:numId="7" w16cid:durableId="828639258">
    <w:abstractNumId w:val="30"/>
  </w:num>
  <w:num w:numId="8" w16cid:durableId="730733511">
    <w:abstractNumId w:val="13"/>
  </w:num>
  <w:num w:numId="9" w16cid:durableId="1584411195">
    <w:abstractNumId w:val="20"/>
  </w:num>
  <w:num w:numId="10" w16cid:durableId="956792324">
    <w:abstractNumId w:val="1"/>
  </w:num>
  <w:num w:numId="11" w16cid:durableId="1170411933">
    <w:abstractNumId w:val="33"/>
  </w:num>
  <w:num w:numId="12" w16cid:durableId="334498938">
    <w:abstractNumId w:val="15"/>
  </w:num>
  <w:num w:numId="13" w16cid:durableId="220870400">
    <w:abstractNumId w:val="26"/>
  </w:num>
  <w:num w:numId="14" w16cid:durableId="1953052413">
    <w:abstractNumId w:val="18"/>
  </w:num>
  <w:num w:numId="15" w16cid:durableId="2118866518">
    <w:abstractNumId w:val="35"/>
  </w:num>
  <w:num w:numId="16" w16cid:durableId="1917398892">
    <w:abstractNumId w:val="12"/>
  </w:num>
  <w:num w:numId="17" w16cid:durableId="1345866014">
    <w:abstractNumId w:val="22"/>
  </w:num>
  <w:num w:numId="18" w16cid:durableId="713769036">
    <w:abstractNumId w:val="34"/>
  </w:num>
  <w:num w:numId="19" w16cid:durableId="116922424">
    <w:abstractNumId w:val="28"/>
  </w:num>
  <w:num w:numId="20" w16cid:durableId="1624310943">
    <w:abstractNumId w:val="5"/>
  </w:num>
  <w:num w:numId="21" w16cid:durableId="1527208730">
    <w:abstractNumId w:val="3"/>
  </w:num>
  <w:num w:numId="22" w16cid:durableId="1638412842">
    <w:abstractNumId w:val="4"/>
  </w:num>
  <w:num w:numId="23" w16cid:durableId="1986081879">
    <w:abstractNumId w:val="37"/>
  </w:num>
  <w:num w:numId="24" w16cid:durableId="1195078689">
    <w:abstractNumId w:val="21"/>
  </w:num>
  <w:num w:numId="25" w16cid:durableId="1745296293">
    <w:abstractNumId w:val="11"/>
  </w:num>
  <w:num w:numId="26" w16cid:durableId="981958001">
    <w:abstractNumId w:val="7"/>
  </w:num>
  <w:num w:numId="27" w16cid:durableId="672412692">
    <w:abstractNumId w:val="29"/>
  </w:num>
  <w:num w:numId="28" w16cid:durableId="2069721609">
    <w:abstractNumId w:val="0"/>
  </w:num>
  <w:num w:numId="29" w16cid:durableId="1180705669">
    <w:abstractNumId w:val="27"/>
  </w:num>
  <w:num w:numId="30" w16cid:durableId="171533232">
    <w:abstractNumId w:val="19"/>
  </w:num>
  <w:num w:numId="31" w16cid:durableId="2144736666">
    <w:abstractNumId w:val="9"/>
  </w:num>
  <w:num w:numId="32" w16cid:durableId="1343313623">
    <w:abstractNumId w:val="17"/>
  </w:num>
  <w:num w:numId="33" w16cid:durableId="1455055655">
    <w:abstractNumId w:val="31"/>
  </w:num>
  <w:num w:numId="34" w16cid:durableId="867186479">
    <w:abstractNumId w:val="24"/>
  </w:num>
  <w:num w:numId="35" w16cid:durableId="673384505">
    <w:abstractNumId w:val="6"/>
  </w:num>
  <w:num w:numId="36" w16cid:durableId="1028413271">
    <w:abstractNumId w:val="14"/>
  </w:num>
  <w:num w:numId="37" w16cid:durableId="472527555">
    <w:abstractNumId w:val="10"/>
  </w:num>
  <w:num w:numId="38" w16cid:durableId="1813671079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 w16cid:durableId="880364339">
    <w:abstractNumId w:val="38"/>
  </w:num>
  <w:num w:numId="40" w16cid:durableId="2105101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89"/>
    <w:rsid w:val="000120EA"/>
    <w:rsid w:val="0001267F"/>
    <w:rsid w:val="00014B61"/>
    <w:rsid w:val="00023B6F"/>
    <w:rsid w:val="000407A9"/>
    <w:rsid w:val="00041BE1"/>
    <w:rsid w:val="000507A5"/>
    <w:rsid w:val="00060FF2"/>
    <w:rsid w:val="00061118"/>
    <w:rsid w:val="00061FF8"/>
    <w:rsid w:val="000642DA"/>
    <w:rsid w:val="00064EB3"/>
    <w:rsid w:val="000807C4"/>
    <w:rsid w:val="000829A6"/>
    <w:rsid w:val="000874CD"/>
    <w:rsid w:val="0008766B"/>
    <w:rsid w:val="00091BBF"/>
    <w:rsid w:val="000930C7"/>
    <w:rsid w:val="00094F0F"/>
    <w:rsid w:val="000A2407"/>
    <w:rsid w:val="000B4074"/>
    <w:rsid w:val="000B7FB5"/>
    <w:rsid w:val="000C1D43"/>
    <w:rsid w:val="000C31BE"/>
    <w:rsid w:val="000C3230"/>
    <w:rsid w:val="000D6B85"/>
    <w:rsid w:val="000F0A69"/>
    <w:rsid w:val="000F419E"/>
    <w:rsid w:val="000F6EBD"/>
    <w:rsid w:val="001001B7"/>
    <w:rsid w:val="00104120"/>
    <w:rsid w:val="0010777A"/>
    <w:rsid w:val="001100E9"/>
    <w:rsid w:val="001138A0"/>
    <w:rsid w:val="0011399E"/>
    <w:rsid w:val="00130BC0"/>
    <w:rsid w:val="00135241"/>
    <w:rsid w:val="00136423"/>
    <w:rsid w:val="0013770E"/>
    <w:rsid w:val="001405DD"/>
    <w:rsid w:val="0014312B"/>
    <w:rsid w:val="00143B96"/>
    <w:rsid w:val="00146D51"/>
    <w:rsid w:val="0015194D"/>
    <w:rsid w:val="00153F22"/>
    <w:rsid w:val="0015548E"/>
    <w:rsid w:val="00156066"/>
    <w:rsid w:val="0015730F"/>
    <w:rsid w:val="00166550"/>
    <w:rsid w:val="00170B71"/>
    <w:rsid w:val="00170E71"/>
    <w:rsid w:val="00174128"/>
    <w:rsid w:val="00175CB0"/>
    <w:rsid w:val="00187D6D"/>
    <w:rsid w:val="00191732"/>
    <w:rsid w:val="00193ECF"/>
    <w:rsid w:val="001946D6"/>
    <w:rsid w:val="00196028"/>
    <w:rsid w:val="001B20FE"/>
    <w:rsid w:val="001C25FF"/>
    <w:rsid w:val="001C5695"/>
    <w:rsid w:val="001D2606"/>
    <w:rsid w:val="001D5E8D"/>
    <w:rsid w:val="001E1CE2"/>
    <w:rsid w:val="001F6FFB"/>
    <w:rsid w:val="002048D4"/>
    <w:rsid w:val="00207882"/>
    <w:rsid w:val="00210B55"/>
    <w:rsid w:val="00210D8E"/>
    <w:rsid w:val="002207B5"/>
    <w:rsid w:val="00222033"/>
    <w:rsid w:val="0022232F"/>
    <w:rsid w:val="00224563"/>
    <w:rsid w:val="00241285"/>
    <w:rsid w:val="00246578"/>
    <w:rsid w:val="00246C0F"/>
    <w:rsid w:val="00251020"/>
    <w:rsid w:val="0025491A"/>
    <w:rsid w:val="002569EB"/>
    <w:rsid w:val="00265B0C"/>
    <w:rsid w:val="002678A4"/>
    <w:rsid w:val="00273191"/>
    <w:rsid w:val="00283CAE"/>
    <w:rsid w:val="0028745B"/>
    <w:rsid w:val="00294E65"/>
    <w:rsid w:val="002A22B5"/>
    <w:rsid w:val="002A2AFD"/>
    <w:rsid w:val="002A62B3"/>
    <w:rsid w:val="002C3B42"/>
    <w:rsid w:val="002E0C27"/>
    <w:rsid w:val="002E4831"/>
    <w:rsid w:val="00304A88"/>
    <w:rsid w:val="00307A83"/>
    <w:rsid w:val="00320ED0"/>
    <w:rsid w:val="00333B55"/>
    <w:rsid w:val="00337AA5"/>
    <w:rsid w:val="00341028"/>
    <w:rsid w:val="00347E45"/>
    <w:rsid w:val="00350FDC"/>
    <w:rsid w:val="00353924"/>
    <w:rsid w:val="0036056F"/>
    <w:rsid w:val="00360805"/>
    <w:rsid w:val="00370687"/>
    <w:rsid w:val="003764CC"/>
    <w:rsid w:val="00382894"/>
    <w:rsid w:val="00390BD3"/>
    <w:rsid w:val="00395F2A"/>
    <w:rsid w:val="003970AE"/>
    <w:rsid w:val="003A6481"/>
    <w:rsid w:val="003A6ABE"/>
    <w:rsid w:val="003C21FB"/>
    <w:rsid w:val="003C3555"/>
    <w:rsid w:val="003C5DDA"/>
    <w:rsid w:val="003D289D"/>
    <w:rsid w:val="003E196C"/>
    <w:rsid w:val="003E5656"/>
    <w:rsid w:val="003E61DA"/>
    <w:rsid w:val="003E79A8"/>
    <w:rsid w:val="003F7043"/>
    <w:rsid w:val="004046FD"/>
    <w:rsid w:val="00404D9C"/>
    <w:rsid w:val="0040658B"/>
    <w:rsid w:val="00406AF2"/>
    <w:rsid w:val="004159EF"/>
    <w:rsid w:val="00415DCE"/>
    <w:rsid w:val="00423B09"/>
    <w:rsid w:val="00425B51"/>
    <w:rsid w:val="00430F05"/>
    <w:rsid w:val="00435175"/>
    <w:rsid w:val="004405E5"/>
    <w:rsid w:val="004412AE"/>
    <w:rsid w:val="00451795"/>
    <w:rsid w:val="0046718E"/>
    <w:rsid w:val="00467EC7"/>
    <w:rsid w:val="0047572A"/>
    <w:rsid w:val="00481DFB"/>
    <w:rsid w:val="004826E7"/>
    <w:rsid w:val="00482CD5"/>
    <w:rsid w:val="00487DD1"/>
    <w:rsid w:val="00496104"/>
    <w:rsid w:val="004A2155"/>
    <w:rsid w:val="004A54D3"/>
    <w:rsid w:val="004A719F"/>
    <w:rsid w:val="004B15DC"/>
    <w:rsid w:val="004B47D7"/>
    <w:rsid w:val="004B4E27"/>
    <w:rsid w:val="004C1F14"/>
    <w:rsid w:val="004C693C"/>
    <w:rsid w:val="004D5E8B"/>
    <w:rsid w:val="004E767D"/>
    <w:rsid w:val="004E7D8C"/>
    <w:rsid w:val="00500F27"/>
    <w:rsid w:val="005014CB"/>
    <w:rsid w:val="00502755"/>
    <w:rsid w:val="00506E1C"/>
    <w:rsid w:val="00515081"/>
    <w:rsid w:val="00515B0D"/>
    <w:rsid w:val="00516268"/>
    <w:rsid w:val="00517F0D"/>
    <w:rsid w:val="00520E6B"/>
    <w:rsid w:val="00523E1E"/>
    <w:rsid w:val="005264A9"/>
    <w:rsid w:val="0053207B"/>
    <w:rsid w:val="00534FD7"/>
    <w:rsid w:val="00562CBE"/>
    <w:rsid w:val="0056651B"/>
    <w:rsid w:val="00567D5D"/>
    <w:rsid w:val="00570494"/>
    <w:rsid w:val="00572DC5"/>
    <w:rsid w:val="0058138F"/>
    <w:rsid w:val="005865E6"/>
    <w:rsid w:val="005919BE"/>
    <w:rsid w:val="005957BF"/>
    <w:rsid w:val="005A0C72"/>
    <w:rsid w:val="005A52E1"/>
    <w:rsid w:val="005B0E7F"/>
    <w:rsid w:val="005C0A9E"/>
    <w:rsid w:val="005C15B3"/>
    <w:rsid w:val="005C7ABC"/>
    <w:rsid w:val="005D3573"/>
    <w:rsid w:val="005D6CF2"/>
    <w:rsid w:val="005D760A"/>
    <w:rsid w:val="005E0096"/>
    <w:rsid w:val="005E052D"/>
    <w:rsid w:val="005F11A9"/>
    <w:rsid w:val="005F282A"/>
    <w:rsid w:val="005F5DF2"/>
    <w:rsid w:val="005F6374"/>
    <w:rsid w:val="005F6E61"/>
    <w:rsid w:val="006003D9"/>
    <w:rsid w:val="006033FD"/>
    <w:rsid w:val="0060467E"/>
    <w:rsid w:val="00605E80"/>
    <w:rsid w:val="00610C5B"/>
    <w:rsid w:val="00626B97"/>
    <w:rsid w:val="00630AC1"/>
    <w:rsid w:val="00637ECC"/>
    <w:rsid w:val="006429D1"/>
    <w:rsid w:val="006462E3"/>
    <w:rsid w:val="00651E6C"/>
    <w:rsid w:val="00656831"/>
    <w:rsid w:val="00663EDD"/>
    <w:rsid w:val="006643E1"/>
    <w:rsid w:val="00664768"/>
    <w:rsid w:val="006671EB"/>
    <w:rsid w:val="0067021C"/>
    <w:rsid w:val="006707C7"/>
    <w:rsid w:val="006709A0"/>
    <w:rsid w:val="00674784"/>
    <w:rsid w:val="00680954"/>
    <w:rsid w:val="006862C8"/>
    <w:rsid w:val="00692602"/>
    <w:rsid w:val="00695C2A"/>
    <w:rsid w:val="006A38C5"/>
    <w:rsid w:val="006A3CD5"/>
    <w:rsid w:val="006B4033"/>
    <w:rsid w:val="006C240B"/>
    <w:rsid w:val="006E28EC"/>
    <w:rsid w:val="006E2FE8"/>
    <w:rsid w:val="006F38CE"/>
    <w:rsid w:val="00702FDC"/>
    <w:rsid w:val="00713332"/>
    <w:rsid w:val="007149D2"/>
    <w:rsid w:val="007219EC"/>
    <w:rsid w:val="007341D5"/>
    <w:rsid w:val="00735C84"/>
    <w:rsid w:val="00735D17"/>
    <w:rsid w:val="00744451"/>
    <w:rsid w:val="00744E24"/>
    <w:rsid w:val="0075387E"/>
    <w:rsid w:val="0075662C"/>
    <w:rsid w:val="00766568"/>
    <w:rsid w:val="007769E5"/>
    <w:rsid w:val="00782DEE"/>
    <w:rsid w:val="00784FD9"/>
    <w:rsid w:val="00791CB8"/>
    <w:rsid w:val="007962B3"/>
    <w:rsid w:val="007A25A3"/>
    <w:rsid w:val="007A2D19"/>
    <w:rsid w:val="007B1F74"/>
    <w:rsid w:val="007B2483"/>
    <w:rsid w:val="007B6B65"/>
    <w:rsid w:val="007C2CCC"/>
    <w:rsid w:val="007C6983"/>
    <w:rsid w:val="007C76E0"/>
    <w:rsid w:val="007D224E"/>
    <w:rsid w:val="007E2A84"/>
    <w:rsid w:val="007E4772"/>
    <w:rsid w:val="007F6338"/>
    <w:rsid w:val="00812B0F"/>
    <w:rsid w:val="008131D6"/>
    <w:rsid w:val="00820493"/>
    <w:rsid w:val="00820C1A"/>
    <w:rsid w:val="00827E34"/>
    <w:rsid w:val="00832CA6"/>
    <w:rsid w:val="00833A09"/>
    <w:rsid w:val="00834B1C"/>
    <w:rsid w:val="00834D5F"/>
    <w:rsid w:val="00835D68"/>
    <w:rsid w:val="00854EB3"/>
    <w:rsid w:val="00855023"/>
    <w:rsid w:val="00855B5E"/>
    <w:rsid w:val="008649D7"/>
    <w:rsid w:val="00867FC0"/>
    <w:rsid w:val="00871F2A"/>
    <w:rsid w:val="00873D3D"/>
    <w:rsid w:val="00873F14"/>
    <w:rsid w:val="008743B0"/>
    <w:rsid w:val="00874973"/>
    <w:rsid w:val="00877270"/>
    <w:rsid w:val="00881C26"/>
    <w:rsid w:val="00884506"/>
    <w:rsid w:val="00884FC8"/>
    <w:rsid w:val="00886496"/>
    <w:rsid w:val="008958E4"/>
    <w:rsid w:val="00896346"/>
    <w:rsid w:val="008A0D20"/>
    <w:rsid w:val="008A239E"/>
    <w:rsid w:val="008A4488"/>
    <w:rsid w:val="008A495F"/>
    <w:rsid w:val="008A67C1"/>
    <w:rsid w:val="008B410F"/>
    <w:rsid w:val="008B6351"/>
    <w:rsid w:val="008B7F10"/>
    <w:rsid w:val="008D0B18"/>
    <w:rsid w:val="008D53A0"/>
    <w:rsid w:val="008D6144"/>
    <w:rsid w:val="008D643B"/>
    <w:rsid w:val="008E25F4"/>
    <w:rsid w:val="008E4EED"/>
    <w:rsid w:val="008E57D9"/>
    <w:rsid w:val="008F362C"/>
    <w:rsid w:val="00905D69"/>
    <w:rsid w:val="0091185F"/>
    <w:rsid w:val="00920987"/>
    <w:rsid w:val="0093643C"/>
    <w:rsid w:val="00945627"/>
    <w:rsid w:val="00945D72"/>
    <w:rsid w:val="00965ED4"/>
    <w:rsid w:val="00966811"/>
    <w:rsid w:val="00966CC6"/>
    <w:rsid w:val="00972E0E"/>
    <w:rsid w:val="00984FB6"/>
    <w:rsid w:val="00985ED6"/>
    <w:rsid w:val="009954F8"/>
    <w:rsid w:val="009A2411"/>
    <w:rsid w:val="009A484B"/>
    <w:rsid w:val="009A5789"/>
    <w:rsid w:val="009A751C"/>
    <w:rsid w:val="009A79A9"/>
    <w:rsid w:val="009B11A2"/>
    <w:rsid w:val="009B2FBC"/>
    <w:rsid w:val="009C2FB9"/>
    <w:rsid w:val="009D3C4A"/>
    <w:rsid w:val="009D7668"/>
    <w:rsid w:val="009E2765"/>
    <w:rsid w:val="009F0465"/>
    <w:rsid w:val="009F4511"/>
    <w:rsid w:val="00A0473B"/>
    <w:rsid w:val="00A051FC"/>
    <w:rsid w:val="00A07683"/>
    <w:rsid w:val="00A07FD2"/>
    <w:rsid w:val="00A12C7E"/>
    <w:rsid w:val="00A24A38"/>
    <w:rsid w:val="00A27864"/>
    <w:rsid w:val="00A343F4"/>
    <w:rsid w:val="00A438E4"/>
    <w:rsid w:val="00A44F74"/>
    <w:rsid w:val="00A511CA"/>
    <w:rsid w:val="00A520AD"/>
    <w:rsid w:val="00A5468B"/>
    <w:rsid w:val="00A55E62"/>
    <w:rsid w:val="00A6329D"/>
    <w:rsid w:val="00A77750"/>
    <w:rsid w:val="00A83BE5"/>
    <w:rsid w:val="00A8707F"/>
    <w:rsid w:val="00AA1F7A"/>
    <w:rsid w:val="00AA6C5C"/>
    <w:rsid w:val="00AB06CC"/>
    <w:rsid w:val="00AB278F"/>
    <w:rsid w:val="00AB6467"/>
    <w:rsid w:val="00AC39E4"/>
    <w:rsid w:val="00AD0276"/>
    <w:rsid w:val="00AD0F49"/>
    <w:rsid w:val="00AD3591"/>
    <w:rsid w:val="00AE4BDE"/>
    <w:rsid w:val="00AE6693"/>
    <w:rsid w:val="00AE6789"/>
    <w:rsid w:val="00AF1136"/>
    <w:rsid w:val="00B1111C"/>
    <w:rsid w:val="00B26112"/>
    <w:rsid w:val="00B35528"/>
    <w:rsid w:val="00B400DF"/>
    <w:rsid w:val="00B40139"/>
    <w:rsid w:val="00B41289"/>
    <w:rsid w:val="00B420B2"/>
    <w:rsid w:val="00B44981"/>
    <w:rsid w:val="00B608F4"/>
    <w:rsid w:val="00B61C11"/>
    <w:rsid w:val="00B62E91"/>
    <w:rsid w:val="00B666F4"/>
    <w:rsid w:val="00B748CC"/>
    <w:rsid w:val="00B9281C"/>
    <w:rsid w:val="00BA088B"/>
    <w:rsid w:val="00BA4E8E"/>
    <w:rsid w:val="00BB78A8"/>
    <w:rsid w:val="00BC03E5"/>
    <w:rsid w:val="00BC0580"/>
    <w:rsid w:val="00BC2BFE"/>
    <w:rsid w:val="00BC6749"/>
    <w:rsid w:val="00BC7B91"/>
    <w:rsid w:val="00BE3580"/>
    <w:rsid w:val="00BE6895"/>
    <w:rsid w:val="00BE7D82"/>
    <w:rsid w:val="00BF4F51"/>
    <w:rsid w:val="00BF7E33"/>
    <w:rsid w:val="00C04F9C"/>
    <w:rsid w:val="00C06C71"/>
    <w:rsid w:val="00C102D1"/>
    <w:rsid w:val="00C12838"/>
    <w:rsid w:val="00C14382"/>
    <w:rsid w:val="00C16C88"/>
    <w:rsid w:val="00C17666"/>
    <w:rsid w:val="00C20C39"/>
    <w:rsid w:val="00C2386A"/>
    <w:rsid w:val="00C275C3"/>
    <w:rsid w:val="00C32D34"/>
    <w:rsid w:val="00C33DA4"/>
    <w:rsid w:val="00C344FD"/>
    <w:rsid w:val="00C460AE"/>
    <w:rsid w:val="00C461BB"/>
    <w:rsid w:val="00C5117F"/>
    <w:rsid w:val="00C6265E"/>
    <w:rsid w:val="00C67F59"/>
    <w:rsid w:val="00C74D04"/>
    <w:rsid w:val="00C8069B"/>
    <w:rsid w:val="00C86009"/>
    <w:rsid w:val="00CA6123"/>
    <w:rsid w:val="00CB6518"/>
    <w:rsid w:val="00CC0775"/>
    <w:rsid w:val="00CD7AFC"/>
    <w:rsid w:val="00CD7EDE"/>
    <w:rsid w:val="00CE0CF1"/>
    <w:rsid w:val="00CE2359"/>
    <w:rsid w:val="00CE3B8C"/>
    <w:rsid w:val="00CE6D21"/>
    <w:rsid w:val="00CF5356"/>
    <w:rsid w:val="00CF6E65"/>
    <w:rsid w:val="00D02AA8"/>
    <w:rsid w:val="00D05397"/>
    <w:rsid w:val="00D148A3"/>
    <w:rsid w:val="00D26400"/>
    <w:rsid w:val="00D27E53"/>
    <w:rsid w:val="00D418A1"/>
    <w:rsid w:val="00D43C5A"/>
    <w:rsid w:val="00D46057"/>
    <w:rsid w:val="00D50222"/>
    <w:rsid w:val="00D5233C"/>
    <w:rsid w:val="00D5265D"/>
    <w:rsid w:val="00D6374E"/>
    <w:rsid w:val="00D64A44"/>
    <w:rsid w:val="00D702B5"/>
    <w:rsid w:val="00D834F5"/>
    <w:rsid w:val="00D90959"/>
    <w:rsid w:val="00D91545"/>
    <w:rsid w:val="00D9411D"/>
    <w:rsid w:val="00DA2255"/>
    <w:rsid w:val="00DB6397"/>
    <w:rsid w:val="00DC0EBF"/>
    <w:rsid w:val="00DC1119"/>
    <w:rsid w:val="00DD1805"/>
    <w:rsid w:val="00DD361D"/>
    <w:rsid w:val="00DD6E10"/>
    <w:rsid w:val="00DE4CA1"/>
    <w:rsid w:val="00DE4D73"/>
    <w:rsid w:val="00DE51DF"/>
    <w:rsid w:val="00DF1225"/>
    <w:rsid w:val="00DF3EBA"/>
    <w:rsid w:val="00DF56A6"/>
    <w:rsid w:val="00DF78C7"/>
    <w:rsid w:val="00DF79D1"/>
    <w:rsid w:val="00E11D1B"/>
    <w:rsid w:val="00E2301F"/>
    <w:rsid w:val="00E2424A"/>
    <w:rsid w:val="00E35E43"/>
    <w:rsid w:val="00E41568"/>
    <w:rsid w:val="00E54035"/>
    <w:rsid w:val="00E54540"/>
    <w:rsid w:val="00E557F1"/>
    <w:rsid w:val="00E57435"/>
    <w:rsid w:val="00E57A30"/>
    <w:rsid w:val="00E629B0"/>
    <w:rsid w:val="00E73B18"/>
    <w:rsid w:val="00E84957"/>
    <w:rsid w:val="00E86AFB"/>
    <w:rsid w:val="00E911D3"/>
    <w:rsid w:val="00E91CEC"/>
    <w:rsid w:val="00E921F1"/>
    <w:rsid w:val="00E92C4B"/>
    <w:rsid w:val="00EA0D7E"/>
    <w:rsid w:val="00EA6887"/>
    <w:rsid w:val="00EB1261"/>
    <w:rsid w:val="00EC551C"/>
    <w:rsid w:val="00EC65AE"/>
    <w:rsid w:val="00EC7E8E"/>
    <w:rsid w:val="00ED5A53"/>
    <w:rsid w:val="00ED6317"/>
    <w:rsid w:val="00F06A5C"/>
    <w:rsid w:val="00F07333"/>
    <w:rsid w:val="00F10CD6"/>
    <w:rsid w:val="00F12EA8"/>
    <w:rsid w:val="00F168E8"/>
    <w:rsid w:val="00F20819"/>
    <w:rsid w:val="00F52253"/>
    <w:rsid w:val="00F67409"/>
    <w:rsid w:val="00F7597F"/>
    <w:rsid w:val="00F75E59"/>
    <w:rsid w:val="00F82310"/>
    <w:rsid w:val="00F8236E"/>
    <w:rsid w:val="00F8505F"/>
    <w:rsid w:val="00F86607"/>
    <w:rsid w:val="00F874D1"/>
    <w:rsid w:val="00F92A63"/>
    <w:rsid w:val="00F94248"/>
    <w:rsid w:val="00F962AF"/>
    <w:rsid w:val="00F96CD1"/>
    <w:rsid w:val="00F97B24"/>
    <w:rsid w:val="00FA367A"/>
    <w:rsid w:val="00FC113F"/>
    <w:rsid w:val="00FC176E"/>
    <w:rsid w:val="00FC1D6A"/>
    <w:rsid w:val="00FC6A07"/>
    <w:rsid w:val="00FD15D6"/>
    <w:rsid w:val="00FD3F7F"/>
    <w:rsid w:val="00FE6118"/>
    <w:rsid w:val="00FF60C8"/>
    <w:rsid w:val="00FF6D62"/>
    <w:rsid w:val="01340A4C"/>
    <w:rsid w:val="02DCDA71"/>
    <w:rsid w:val="0335BA77"/>
    <w:rsid w:val="0502C900"/>
    <w:rsid w:val="05E31A7A"/>
    <w:rsid w:val="065CEDCA"/>
    <w:rsid w:val="069E9961"/>
    <w:rsid w:val="08101EA6"/>
    <w:rsid w:val="083A69C2"/>
    <w:rsid w:val="099E5ABE"/>
    <w:rsid w:val="09B20B91"/>
    <w:rsid w:val="0A743B91"/>
    <w:rsid w:val="0ABC0B69"/>
    <w:rsid w:val="0B081F16"/>
    <w:rsid w:val="0B0D2725"/>
    <w:rsid w:val="0BFB9462"/>
    <w:rsid w:val="0DA79376"/>
    <w:rsid w:val="0F7E453B"/>
    <w:rsid w:val="0F9957B5"/>
    <w:rsid w:val="0F9D0893"/>
    <w:rsid w:val="0FB111FA"/>
    <w:rsid w:val="102ACC68"/>
    <w:rsid w:val="1284D012"/>
    <w:rsid w:val="14C8347F"/>
    <w:rsid w:val="15228971"/>
    <w:rsid w:val="162ABC22"/>
    <w:rsid w:val="166404E0"/>
    <w:rsid w:val="16D8767B"/>
    <w:rsid w:val="179CFC2B"/>
    <w:rsid w:val="17D36BE6"/>
    <w:rsid w:val="1938CC8C"/>
    <w:rsid w:val="1F28E56F"/>
    <w:rsid w:val="1F7CB955"/>
    <w:rsid w:val="1FAD9253"/>
    <w:rsid w:val="204B0FCF"/>
    <w:rsid w:val="20A3E4CD"/>
    <w:rsid w:val="22B45A17"/>
    <w:rsid w:val="22E202CB"/>
    <w:rsid w:val="23CDBD39"/>
    <w:rsid w:val="2435FB64"/>
    <w:rsid w:val="25D9B94B"/>
    <w:rsid w:val="25E1B79E"/>
    <w:rsid w:val="2787CB3A"/>
    <w:rsid w:val="290A9B77"/>
    <w:rsid w:val="29E7F15E"/>
    <w:rsid w:val="2AD35EC2"/>
    <w:rsid w:val="2B7882F7"/>
    <w:rsid w:val="2BC6DCD6"/>
    <w:rsid w:val="2C283463"/>
    <w:rsid w:val="2F9ACAA5"/>
    <w:rsid w:val="31369B06"/>
    <w:rsid w:val="328D8829"/>
    <w:rsid w:val="329775E7"/>
    <w:rsid w:val="32E967BA"/>
    <w:rsid w:val="32F117D7"/>
    <w:rsid w:val="3621087C"/>
    <w:rsid w:val="378603E2"/>
    <w:rsid w:val="39426B01"/>
    <w:rsid w:val="3B786E13"/>
    <w:rsid w:val="3B9DE8CE"/>
    <w:rsid w:val="3D4BFABD"/>
    <w:rsid w:val="3D69AB0E"/>
    <w:rsid w:val="3E9FC219"/>
    <w:rsid w:val="406A9B5B"/>
    <w:rsid w:val="40E29C7B"/>
    <w:rsid w:val="41E3864B"/>
    <w:rsid w:val="4372D3FE"/>
    <w:rsid w:val="45C2C7C7"/>
    <w:rsid w:val="46A92679"/>
    <w:rsid w:val="46FCFD41"/>
    <w:rsid w:val="4D5464ED"/>
    <w:rsid w:val="4F2D8D5E"/>
    <w:rsid w:val="4F91D82D"/>
    <w:rsid w:val="506E555E"/>
    <w:rsid w:val="50F20E49"/>
    <w:rsid w:val="52C9D048"/>
    <w:rsid w:val="53A5F620"/>
    <w:rsid w:val="53B20609"/>
    <w:rsid w:val="53C04D6D"/>
    <w:rsid w:val="53F6FDE2"/>
    <w:rsid w:val="5455F114"/>
    <w:rsid w:val="54FF99DA"/>
    <w:rsid w:val="562ECADE"/>
    <w:rsid w:val="56DD96E2"/>
    <w:rsid w:val="58796743"/>
    <w:rsid w:val="58B242C7"/>
    <w:rsid w:val="59021384"/>
    <w:rsid w:val="5958B783"/>
    <w:rsid w:val="5A1537A4"/>
    <w:rsid w:val="5A1D252A"/>
    <w:rsid w:val="5A2AF034"/>
    <w:rsid w:val="5A8D4643"/>
    <w:rsid w:val="5AAFB7D7"/>
    <w:rsid w:val="5B5FBFEE"/>
    <w:rsid w:val="5BE8E76A"/>
    <w:rsid w:val="5E197C98"/>
    <w:rsid w:val="5EE8F83E"/>
    <w:rsid w:val="5F02D7DB"/>
    <w:rsid w:val="5FDC6BBA"/>
    <w:rsid w:val="60D52B9A"/>
    <w:rsid w:val="612CE6E6"/>
    <w:rsid w:val="61C65652"/>
    <w:rsid w:val="62728AD3"/>
    <w:rsid w:val="62EF20E3"/>
    <w:rsid w:val="634417DE"/>
    <w:rsid w:val="63D8465E"/>
    <w:rsid w:val="647C8BEF"/>
    <w:rsid w:val="64CA0BF1"/>
    <w:rsid w:val="66146551"/>
    <w:rsid w:val="6801ACB3"/>
    <w:rsid w:val="69D0315E"/>
    <w:rsid w:val="69D1A80E"/>
    <w:rsid w:val="6B5FBC55"/>
    <w:rsid w:val="6EB7E2B3"/>
    <w:rsid w:val="7087B16F"/>
    <w:rsid w:val="70DFBDD9"/>
    <w:rsid w:val="72561659"/>
    <w:rsid w:val="73127B04"/>
    <w:rsid w:val="74733378"/>
    <w:rsid w:val="75ADDB00"/>
    <w:rsid w:val="75CA036C"/>
    <w:rsid w:val="75E22134"/>
    <w:rsid w:val="76509631"/>
    <w:rsid w:val="7B4A3BA8"/>
    <w:rsid w:val="7C0FDCC1"/>
    <w:rsid w:val="7C1B4222"/>
    <w:rsid w:val="7CBFD7B5"/>
    <w:rsid w:val="7FF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9138B"/>
  <w15:docId w15:val="{BDFAA572-9A19-4A75-936E-412689C4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04F9C"/>
    <w:pPr>
      <w:keepNext/>
      <w:outlineLvl w:val="2"/>
    </w:pPr>
    <w:rPr>
      <w:rFonts w:ascii="Arial" w:hAnsi="Arial"/>
      <w:b/>
      <w:bCs/>
      <w:i/>
      <w:iCs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04F9C"/>
    <w:pPr>
      <w:keepNext/>
      <w:outlineLvl w:val="3"/>
    </w:pPr>
    <w:rPr>
      <w:rFonts w:ascii="Arial" w:hAnsi="Arial"/>
      <w:b/>
      <w:bCs/>
      <w:i/>
      <w:i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8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B4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0EA"/>
    <w:rPr>
      <w:color w:val="808080"/>
    </w:rPr>
  </w:style>
  <w:style w:type="paragraph" w:styleId="ListParagraph">
    <w:name w:val="List Paragraph"/>
    <w:basedOn w:val="Normal"/>
    <w:uiPriority w:val="34"/>
    <w:qFormat/>
    <w:rsid w:val="00CF5356"/>
    <w:pPr>
      <w:ind w:left="720"/>
      <w:contextualSpacing/>
    </w:pPr>
  </w:style>
  <w:style w:type="paragraph" w:customStyle="1" w:styleId="Default">
    <w:name w:val="Default"/>
    <w:rsid w:val="009D7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6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831"/>
  </w:style>
  <w:style w:type="character" w:customStyle="1" w:styleId="CommentTextChar">
    <w:name w:val="Comment Text Char"/>
    <w:basedOn w:val="DefaultParagraphFont"/>
    <w:link w:val="CommentText"/>
    <w:uiPriority w:val="99"/>
    <w:rsid w:val="0065683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3770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495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7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9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6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0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C04F9C"/>
    <w:rPr>
      <w:rFonts w:ascii="Arial" w:eastAsia="Times New Roman" w:hAnsi="Arial" w:cs="Times New Roman"/>
      <w:b/>
      <w:bCs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C04F9C"/>
    <w:rPr>
      <w:rFonts w:ascii="Arial" w:eastAsia="Times New Roman" w:hAnsi="Arial" w:cs="Times New Roman"/>
      <w:b/>
      <w:bCs/>
      <w:i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patient-experience-research-centre/ppi/ppi-resource-hub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media/imperial-college/medicine/perc/Public-Involvement-for-Grant-Applications---Guidance-for-Researchers--v1-2022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hr.ac.uk/documents/plain-english-summaries/2736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ublicinvolvement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5" ma:contentTypeDescription="Create a new document." ma:contentTypeScope="" ma:versionID="d4706423f449eb21dbec903db664511d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098f5bd7bf106647f2b3bffaf9e7c1df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21F5B-582B-49B2-80F2-4FA22E1F1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8C2EC-75FE-4C1E-8C36-BA8C7B5F6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239FC-D5D6-41B4-A0C2-718DF67A2EED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4.xml><?xml version="1.0" encoding="utf-8"?>
<ds:datastoreItem xmlns:ds="http://schemas.openxmlformats.org/officeDocument/2006/customXml" ds:itemID="{204D4907-DFE9-4019-866D-24D7F2AF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5343</Characters>
  <Application>Microsoft Office Word</Application>
  <DocSecurity>0</DocSecurity>
  <Lines>222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Carol F</dc:creator>
  <cp:keywords/>
  <cp:lastModifiedBy>Hasnat, Quasirat</cp:lastModifiedBy>
  <cp:revision>2</cp:revision>
  <cp:lastPrinted>2019-01-30T11:46:00Z</cp:lastPrinted>
  <dcterms:created xsi:type="dcterms:W3CDTF">2024-10-01T10:16:00Z</dcterms:created>
  <dcterms:modified xsi:type="dcterms:W3CDTF">2024-10-01T10:16:00Z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0x010100E56411B2B7D0CD49BD052A4A1B1E8121</vt:lpwstr>
  </property>
  <property fmtid="{D5CDD505-2E9C-101B-9397-08002B2CF9AE}" pid="3" name="MediaServiceImageTags">
    <vt:lpwstr/>
  </property>
</Properties>
</file>